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BA" w:rsidRDefault="004103A0">
      <w:pPr>
        <w:pStyle w:val="a4"/>
        <w:spacing w:line="242" w:lineRule="auto"/>
      </w:pPr>
      <w:r>
        <w:t>Аннотации к рабочим программам по обновленным ФГОС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447DBA" w:rsidRDefault="00447DBA">
      <w:pPr>
        <w:pStyle w:val="a3"/>
        <w:ind w:left="0" w:firstLine="0"/>
        <w:jc w:val="left"/>
        <w:rPr>
          <w:b/>
          <w:sz w:val="30"/>
        </w:rPr>
      </w:pPr>
    </w:p>
    <w:p w:rsidR="00447DBA" w:rsidRDefault="004103A0">
      <w:pPr>
        <w:pStyle w:val="1"/>
        <w:spacing w:before="247" w:line="240" w:lineRule="auto"/>
        <w:ind w:right="345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</w:p>
    <w:p w:rsidR="00447DBA" w:rsidRDefault="004103A0">
      <w:pPr>
        <w:spacing w:line="274" w:lineRule="exact"/>
        <w:ind w:left="4080" w:right="4084"/>
        <w:jc w:val="center"/>
        <w:rPr>
          <w:b/>
          <w:sz w:val="24"/>
        </w:rPr>
      </w:pPr>
      <w:proofErr w:type="gramStart"/>
      <w:r>
        <w:rPr>
          <w:b/>
          <w:sz w:val="24"/>
        </w:rPr>
        <w:t>образования</w:t>
      </w:r>
      <w:proofErr w:type="gramEnd"/>
    </w:p>
    <w:p w:rsidR="00447DBA" w:rsidRDefault="004103A0">
      <w:pPr>
        <w:pStyle w:val="a3"/>
        <w:ind w:right="102" w:firstLine="56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 народа. 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коммуникации всех народов Российской Федерации, основой их социально-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-1"/>
        </w:rPr>
        <w:t xml:space="preserve"> </w:t>
      </w:r>
      <w:r>
        <w:t>культу</w:t>
      </w:r>
      <w:r>
        <w:t>рной 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консолидации.</w:t>
      </w:r>
    </w:p>
    <w:p w:rsidR="00447DBA" w:rsidRDefault="004103A0">
      <w:pPr>
        <w:pStyle w:val="a3"/>
        <w:ind w:right="109" w:firstLine="566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 ценностного отношения к русскому языку, формированию интереса и уважения 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447DBA" w:rsidRDefault="004103A0">
      <w:pPr>
        <w:pStyle w:val="a3"/>
        <w:ind w:right="108" w:firstLine="566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</w:t>
      </w:r>
      <w:r>
        <w:t>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не только предметом изучения, но и средством 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учебными дисциплинами в сфере гуманитарных, естественных, математических</w:t>
      </w:r>
      <w:r>
        <w:rPr>
          <w:spacing w:val="1"/>
        </w:rPr>
        <w:t xml:space="preserve"> </w:t>
      </w:r>
      <w:r>
        <w:t>и других наук. Владение русским языком оказывает непосредств</w:t>
      </w:r>
      <w:r>
        <w:t>енное воздействие 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самоконтроля.</w:t>
      </w:r>
    </w:p>
    <w:p w:rsidR="00447DBA" w:rsidRDefault="004103A0">
      <w:pPr>
        <w:pStyle w:val="a3"/>
        <w:ind w:right="106" w:firstLine="566"/>
      </w:pP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государства.</w:t>
      </w:r>
    </w:p>
    <w:p w:rsidR="00447DBA" w:rsidRDefault="004103A0">
      <w:pPr>
        <w:pStyle w:val="a3"/>
        <w:ind w:right="102" w:firstLine="566"/>
      </w:pPr>
      <w:r>
        <w:t>Программа по русскому языку реализуется на уровне среднего общего образования,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</w:t>
      </w:r>
      <w:r>
        <w:t>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основные</w:t>
      </w:r>
      <w:r>
        <w:rPr>
          <w:spacing w:val="60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 о языке и речи, сформированы соответствующие умения и навыки, направлена 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60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 в разных</w:t>
      </w:r>
      <w:r>
        <w:rPr>
          <w:spacing w:val="1"/>
        </w:rPr>
        <w:t xml:space="preserve"> </w:t>
      </w:r>
      <w:r>
        <w:t>условиях общения, повышение речевой культуры старшеклассников,</w:t>
      </w:r>
      <w:r>
        <w:rPr>
          <w:spacing w:val="1"/>
        </w:rPr>
        <w:t xml:space="preserve"> </w:t>
      </w:r>
      <w:r>
        <w:t>совершенствование их опыта речевого общения, развитие коммуникативных 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сферах</w:t>
      </w:r>
      <w:r>
        <w:rPr>
          <w:spacing w:val="-1"/>
        </w:rPr>
        <w:t xml:space="preserve"> </w:t>
      </w:r>
      <w:r>
        <w:t>функционирования языка.</w:t>
      </w:r>
    </w:p>
    <w:p w:rsidR="00447DBA" w:rsidRDefault="004103A0">
      <w:pPr>
        <w:pStyle w:val="a3"/>
        <w:ind w:right="104" w:firstLine="566"/>
      </w:pPr>
      <w:r>
        <w:t>Системообразующей</w:t>
      </w:r>
      <w:r>
        <w:rPr>
          <w:spacing w:val="1"/>
        </w:rPr>
        <w:t xml:space="preserve"> </w:t>
      </w:r>
      <w:r>
        <w:t>доминантой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t xml:space="preserve"> направленность на полноценное овладение культурой речи во всех ее аспектах</w:t>
      </w:r>
      <w:r>
        <w:rPr>
          <w:spacing w:val="1"/>
        </w:rPr>
        <w:t xml:space="preserve"> </w:t>
      </w:r>
      <w:r>
        <w:t>(нормативном,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этическом),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 умений и навыков в учебно-научной, официально-деловой, социально-</w:t>
      </w:r>
      <w:r>
        <w:rPr>
          <w:spacing w:val="1"/>
        </w:rPr>
        <w:t xml:space="preserve"> </w:t>
      </w:r>
      <w:r>
        <w:t>бытовой,</w:t>
      </w:r>
      <w:r>
        <w:rPr>
          <w:spacing w:val="1"/>
        </w:rPr>
        <w:t xml:space="preserve"> </w:t>
      </w:r>
      <w:r>
        <w:t>социально-кул</w:t>
      </w:r>
      <w:r>
        <w:t>ьтурной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-8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447DBA" w:rsidRDefault="004103A0">
      <w:pPr>
        <w:pStyle w:val="a3"/>
        <w:ind w:right="108" w:firstLine="566"/>
      </w:pPr>
      <w:r>
        <w:t>Важнейшей составляющей изучения русского языка на базовом уровне являются</w:t>
      </w:r>
      <w:r>
        <w:rPr>
          <w:spacing w:val="1"/>
        </w:rPr>
        <w:t xml:space="preserve"> </w:t>
      </w:r>
      <w:r>
        <w:t>элементы содержания, ориентированные на формиров</w:t>
      </w:r>
      <w:r>
        <w:t>ание и развитие функциональной</w:t>
      </w:r>
      <w:r>
        <w:rPr>
          <w:spacing w:val="1"/>
        </w:rPr>
        <w:t xml:space="preserve"> </w:t>
      </w:r>
      <w:r>
        <w:t>(читательской) грамотности обучающихся - способности свободно использовать 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-57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и 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447DBA" w:rsidRDefault="004103A0">
      <w:pPr>
        <w:pStyle w:val="a3"/>
        <w:ind w:right="107" w:firstLine="566"/>
      </w:pPr>
      <w:r>
        <w:t>В соответствии с принципом преемственности изучение русского языка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 на начальном</w:t>
      </w:r>
      <w:r>
        <w:t xml:space="preserve"> и основном уровнях общего образования, и предусматривает</w:t>
      </w:r>
      <w:r>
        <w:rPr>
          <w:spacing w:val="-57"/>
        </w:rPr>
        <w:t xml:space="preserve"> </w:t>
      </w:r>
      <w:r>
        <w:t>систематизацию знаний о языке как системе, его основных единицах и уровнях; знаний о</w:t>
      </w:r>
      <w:r>
        <w:rPr>
          <w:spacing w:val="1"/>
        </w:rPr>
        <w:t xml:space="preserve"> </w:t>
      </w:r>
      <w:r>
        <w:t>тексте,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новых форматов</w:t>
      </w:r>
      <w:r>
        <w:rPr>
          <w:spacing w:val="-3"/>
        </w:rPr>
        <w:t xml:space="preserve"> </w:t>
      </w:r>
      <w:r>
        <w:t>(гипертексты,</w:t>
      </w:r>
      <w:r>
        <w:rPr>
          <w:spacing w:val="-2"/>
        </w:rPr>
        <w:t xml:space="preserve"> </w:t>
      </w:r>
      <w:r>
        <w:t>графика,</w:t>
      </w:r>
      <w:r>
        <w:rPr>
          <w:spacing w:val="-2"/>
        </w:rPr>
        <w:t xml:space="preserve"> </w:t>
      </w:r>
      <w:proofErr w:type="spellStart"/>
      <w:r>
        <w:t>инфографика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447DBA" w:rsidRDefault="00447DBA">
      <w:pPr>
        <w:sectPr w:rsidR="00447DB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47DBA" w:rsidRDefault="004103A0">
      <w:pPr>
        <w:pStyle w:val="a3"/>
        <w:spacing w:before="66"/>
        <w:ind w:right="114" w:firstLine="566"/>
      </w:pPr>
      <w:r>
        <w:lastRenderedPageBreak/>
        <w:t>Изучение русского языка на базовом уровне обеспечивает общекультурный 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 высшего</w:t>
      </w:r>
      <w:r>
        <w:rPr>
          <w:spacing w:val="2"/>
        </w:rPr>
        <w:t xml:space="preserve"> </w:t>
      </w:r>
      <w:r>
        <w:t>образования.</w:t>
      </w:r>
    </w:p>
    <w:p w:rsidR="00447DBA" w:rsidRDefault="004103A0">
      <w:pPr>
        <w:pStyle w:val="a3"/>
        <w:spacing w:before="1"/>
        <w:ind w:left="668" w:firstLine="0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447DBA" w:rsidRDefault="004103A0">
      <w:pPr>
        <w:pStyle w:val="a3"/>
        <w:ind w:right="112" w:firstLine="566"/>
      </w:pPr>
      <w:proofErr w:type="gramStart"/>
      <w:r>
        <w:t>осознание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6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русскому языку как государственному языку Российской Федерации и языку</w:t>
      </w:r>
      <w:r>
        <w:rPr>
          <w:spacing w:val="1"/>
        </w:rPr>
        <w:t xml:space="preserve"> </w:t>
      </w:r>
      <w:r>
        <w:t>межнационального общения на основе расширения представлений о функциях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 и мире;</w:t>
      </w:r>
    </w:p>
    <w:p w:rsidR="00447DBA" w:rsidRDefault="004103A0">
      <w:pPr>
        <w:pStyle w:val="a3"/>
        <w:ind w:right="106" w:firstLine="566"/>
      </w:pP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многонационального народа России; о взаимосвязи языка и культуры, языка и истории,</w:t>
      </w:r>
      <w:r>
        <w:rPr>
          <w:spacing w:val="1"/>
        </w:rPr>
        <w:t xml:space="preserve"> </w:t>
      </w:r>
      <w:r>
        <w:t>языка и личности; об отражении в русском языке традиционных российских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языку;</w:t>
      </w:r>
    </w:p>
    <w:p w:rsidR="00447DBA" w:rsidRDefault="004103A0">
      <w:pPr>
        <w:pStyle w:val="a3"/>
        <w:ind w:right="109" w:firstLine="566"/>
      </w:pPr>
      <w:proofErr w:type="gramStart"/>
      <w:r>
        <w:t>овладение</w:t>
      </w:r>
      <w:proofErr w:type="gramEnd"/>
      <w:r>
        <w:t xml:space="preserve"> русским языком как инструментом личностного развития и формирования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самореали</w:t>
      </w:r>
      <w:r>
        <w:t>зации,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профессией,</w:t>
      </w:r>
      <w:r>
        <w:rPr>
          <w:spacing w:val="-1"/>
        </w:rPr>
        <w:t xml:space="preserve"> </w:t>
      </w:r>
      <w:r>
        <w:t>самообразования и социализации;</w:t>
      </w:r>
    </w:p>
    <w:p w:rsidR="00447DBA" w:rsidRDefault="004103A0">
      <w:pPr>
        <w:pStyle w:val="a3"/>
        <w:ind w:right="107" w:firstLine="566"/>
      </w:pPr>
      <w:proofErr w:type="gramStart"/>
      <w:r>
        <w:t>совершенствование</w:t>
      </w:r>
      <w:proofErr w:type="gramEnd"/>
      <w:r>
        <w:t xml:space="preserve"> устной и письменной речевой культуры на основе овладения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 нормативного употреблени</w:t>
      </w:r>
      <w:r>
        <w:t>я языковых единиц и расширение круга используемых</w:t>
      </w:r>
      <w:r>
        <w:rPr>
          <w:spacing w:val="-57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самоанализу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речью;</w:t>
      </w:r>
    </w:p>
    <w:p w:rsidR="00447DBA" w:rsidRDefault="004103A0">
      <w:pPr>
        <w:pStyle w:val="a3"/>
        <w:spacing w:before="1"/>
        <w:ind w:right="111" w:firstLine="566"/>
      </w:pPr>
      <w:proofErr w:type="gramStart"/>
      <w:r>
        <w:t>развитие</w:t>
      </w:r>
      <w:proofErr w:type="gramEnd"/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деятельности, анализа текста с точки зрения явной и скрытой (подтекстовой), основной 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совершенствова</w:t>
      </w:r>
      <w:r>
        <w:t>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трансформировать, интерпретировать тексты и использовать полученную информацию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447DBA" w:rsidRDefault="004103A0">
      <w:pPr>
        <w:pStyle w:val="a3"/>
        <w:ind w:right="102" w:firstLine="566"/>
      </w:pPr>
      <w:proofErr w:type="gramStart"/>
      <w:r>
        <w:t>обобщение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совершенствование умений анализировать языковые единицы разных уровней, 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языка в</w:t>
      </w:r>
      <w:r>
        <w:rPr>
          <w:spacing w:val="-1"/>
        </w:rPr>
        <w:t xml:space="preserve"> </w:t>
      </w:r>
      <w:r>
        <w:t>тексте;</w:t>
      </w:r>
    </w:p>
    <w:p w:rsidR="00447DBA" w:rsidRDefault="004103A0">
      <w:pPr>
        <w:pStyle w:val="a3"/>
        <w:ind w:right="110" w:firstLine="566"/>
      </w:pPr>
      <w:proofErr w:type="gramStart"/>
      <w:r>
        <w:t>обеспечение</w:t>
      </w:r>
      <w:proofErr w:type="gramEnd"/>
      <w:r>
        <w:t xml:space="preserve"> поддержки русского языка как языка </w:t>
      </w:r>
      <w:proofErr w:type="spellStart"/>
      <w:r>
        <w:t>государ</w:t>
      </w:r>
      <w:r>
        <w:t>ствообразующего</w:t>
      </w:r>
      <w:proofErr w:type="spellEnd"/>
      <w:r>
        <w:t xml:space="preserve"> народа,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нецензурной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излишнему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иностранной лексики.</w:t>
      </w:r>
    </w:p>
    <w:p w:rsidR="00447DBA" w:rsidRDefault="004103A0">
      <w:pPr>
        <w:pStyle w:val="1"/>
        <w:spacing w:before="5"/>
        <w:ind w:left="1918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447DBA" w:rsidRDefault="004103A0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</w:t>
      </w:r>
      <w:r>
        <w:t>том</w:t>
      </w:r>
      <w:r>
        <w:rPr>
          <w:spacing w:val="1"/>
        </w:rPr>
        <w:t xml:space="preserve"> </w:t>
      </w:r>
      <w:r>
        <w:t>среднего общего образования учебный предмет</w:t>
      </w:r>
      <w:r>
        <w:rPr>
          <w:spacing w:val="1"/>
        </w:rPr>
        <w:t xml:space="preserve"> </w:t>
      </w:r>
      <w:r>
        <w:t>«Русский язык» входит в предметную</w:t>
      </w:r>
      <w:r>
        <w:rPr>
          <w:spacing w:val="1"/>
        </w:rPr>
        <w:t xml:space="preserve"> </w:t>
      </w:r>
      <w:r>
        <w:t>область «Русский язык и литература» и является обязательным для изучения. Изучение</w:t>
      </w:r>
      <w:r>
        <w:rPr>
          <w:spacing w:val="1"/>
        </w:rPr>
        <w:t xml:space="preserve"> </w:t>
      </w:r>
      <w:r>
        <w:t>предмета ведется на базовом уровне. Количество часов, отводимое на изучение учебного</w:t>
      </w:r>
      <w:r>
        <w:rPr>
          <w:spacing w:val="1"/>
        </w:rPr>
        <w:t xml:space="preserve"> </w:t>
      </w:r>
      <w:r>
        <w:t>предм</w:t>
      </w:r>
      <w:r>
        <w:t>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литература</w:t>
      </w:r>
      <w:proofErr w:type="gramEnd"/>
      <w:r>
        <w:t>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 –</w:t>
      </w:r>
      <w:r>
        <w:rPr>
          <w:spacing w:val="2"/>
        </w:rPr>
        <w:t xml:space="preserve"> </w:t>
      </w:r>
      <w:r>
        <w:t>68 часов</w:t>
      </w:r>
      <w:r>
        <w:rPr>
          <w:spacing w:val="1"/>
        </w:rPr>
        <w:t xml:space="preserve"> </w:t>
      </w:r>
      <w:r>
        <w:t>(2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447DBA" w:rsidRDefault="00447DBA">
      <w:pPr>
        <w:pStyle w:val="a3"/>
        <w:spacing w:before="3"/>
        <w:ind w:left="0" w:firstLine="0"/>
        <w:jc w:val="left"/>
      </w:pPr>
    </w:p>
    <w:p w:rsidR="00447DBA" w:rsidRDefault="004103A0">
      <w:pPr>
        <w:pStyle w:val="1"/>
        <w:ind w:left="89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</w:p>
    <w:p w:rsidR="00447DBA" w:rsidRDefault="004103A0">
      <w:pPr>
        <w:pStyle w:val="a3"/>
        <w:ind w:right="110" w:firstLine="566"/>
      </w:pPr>
      <w:r>
        <w:t>Литература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 и национального самосознания. Особенности литературы как учебного</w:t>
      </w:r>
      <w:r>
        <w:rPr>
          <w:spacing w:val="1"/>
        </w:rPr>
        <w:t xml:space="preserve"> </w:t>
      </w:r>
      <w:r>
        <w:t>предмета связаны с тем, что литературные произведения являются феноменом культуры: в</w:t>
      </w:r>
      <w:r>
        <w:rPr>
          <w:spacing w:val="-57"/>
        </w:rPr>
        <w:t xml:space="preserve"> </w:t>
      </w:r>
      <w:r>
        <w:t>них заключено эстетическое освоение мира, а богатство и многообразие 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55"/>
        </w:rPr>
        <w:t xml:space="preserve"> </w:t>
      </w:r>
      <w:r>
        <w:t>вы</w:t>
      </w:r>
      <w:r>
        <w:t>ражено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художественных</w:t>
      </w:r>
      <w:r>
        <w:rPr>
          <w:spacing w:val="57"/>
        </w:rPr>
        <w:t xml:space="preserve"> </w:t>
      </w:r>
      <w:r>
        <w:t>образах,</w:t>
      </w:r>
      <w:r>
        <w:rPr>
          <w:spacing w:val="52"/>
        </w:rPr>
        <w:t xml:space="preserve"> </w:t>
      </w:r>
      <w:r>
        <w:t>которые</w:t>
      </w:r>
      <w:r>
        <w:rPr>
          <w:spacing w:val="53"/>
        </w:rPr>
        <w:t xml:space="preserve"> </w:t>
      </w:r>
      <w:r>
        <w:t>содержат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себе</w:t>
      </w:r>
      <w:r>
        <w:rPr>
          <w:spacing w:val="54"/>
        </w:rPr>
        <w:t xml:space="preserve"> </w:t>
      </w:r>
      <w:r>
        <w:t>потенциал</w:t>
      </w:r>
    </w:p>
    <w:p w:rsidR="00447DBA" w:rsidRDefault="00447DBA">
      <w:pPr>
        <w:sectPr w:rsidR="00447DBA">
          <w:pgSz w:w="11910" w:h="16840"/>
          <w:pgMar w:top="1040" w:right="740" w:bottom="280" w:left="1600" w:header="720" w:footer="720" w:gutter="0"/>
          <w:cols w:space="720"/>
        </w:sectPr>
      </w:pPr>
    </w:p>
    <w:p w:rsidR="00447DBA" w:rsidRDefault="004103A0">
      <w:pPr>
        <w:pStyle w:val="a3"/>
        <w:spacing w:before="66"/>
        <w:ind w:right="110" w:firstLine="0"/>
      </w:pPr>
      <w:proofErr w:type="gramStart"/>
      <w:r>
        <w:lastRenderedPageBreak/>
        <w:t>воздействия</w:t>
      </w:r>
      <w:proofErr w:type="gramEnd"/>
      <w:r>
        <w:t xml:space="preserve"> на читателей и приобщают их к нравственно-эстетическим ценностям, 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общечеловеческим.</w:t>
      </w:r>
    </w:p>
    <w:p w:rsidR="00447DBA" w:rsidRDefault="004103A0">
      <w:pPr>
        <w:pStyle w:val="a3"/>
        <w:ind w:right="107" w:firstLine="566"/>
      </w:pPr>
      <w:r>
        <w:t>Основу содержания литературного образования в 10 - 11 классах составляют чтение</w:t>
      </w:r>
      <w:r>
        <w:rPr>
          <w:spacing w:val="1"/>
        </w:rPr>
        <w:t xml:space="preserve"> </w:t>
      </w:r>
      <w:r>
        <w:t>и изучение выдающихся произведений отечественной и зарубежной литературы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художественного произведения, умения его анализировать и интерпретировать</w:t>
      </w:r>
      <w:r>
        <w:rPr>
          <w:spacing w:val="-57"/>
        </w:rPr>
        <w:t xml:space="preserve"> </w:t>
      </w:r>
      <w:r>
        <w:t>в соответствии с возрастными особенностями обучающихся, их литературным развитием,</w:t>
      </w:r>
      <w:r>
        <w:rPr>
          <w:spacing w:val="1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и читательским</w:t>
      </w:r>
      <w:r>
        <w:rPr>
          <w:spacing w:val="-1"/>
        </w:rPr>
        <w:t xml:space="preserve"> </w:t>
      </w:r>
      <w:r>
        <w:t>опытом.</w:t>
      </w:r>
    </w:p>
    <w:p w:rsidR="00447DBA" w:rsidRDefault="004103A0">
      <w:pPr>
        <w:pStyle w:val="a3"/>
        <w:spacing w:before="1"/>
        <w:ind w:right="109" w:firstLine="566"/>
      </w:pPr>
      <w:r>
        <w:t>Литературное образование на уровне среднего общего образ</w:t>
      </w:r>
      <w:r>
        <w:t>ования преемственно с</w:t>
      </w:r>
      <w:r>
        <w:rPr>
          <w:spacing w:val="1"/>
        </w:rPr>
        <w:t xml:space="preserve"> </w:t>
      </w:r>
      <w:r>
        <w:t>учебным предметом "Литература" на уровне основного общего образования, происходит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6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 области "Общественно-научные предметы", что способствует развитию речи</w:t>
      </w:r>
      <w:r>
        <w:t>,</w:t>
      </w:r>
      <w:r>
        <w:rPr>
          <w:spacing w:val="1"/>
        </w:rPr>
        <w:t xml:space="preserve"> </w:t>
      </w:r>
      <w:r>
        <w:t>историзма мышления, формированию художественного вкуса и эстетического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447DBA" w:rsidRDefault="004103A0">
      <w:pPr>
        <w:pStyle w:val="a3"/>
        <w:ind w:right="106" w:firstLine="566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 второй половины XIX - начала XXI века и представлены разделы, касающиеся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 зарубежной</w:t>
      </w:r>
      <w:r>
        <w:rPr>
          <w:spacing w:val="4"/>
        </w:rPr>
        <w:t xml:space="preserve"> </w:t>
      </w:r>
      <w:r>
        <w:t>литературы.</w:t>
      </w:r>
    </w:p>
    <w:p w:rsidR="00447DBA" w:rsidRDefault="004103A0">
      <w:pPr>
        <w:pStyle w:val="a3"/>
        <w:ind w:right="113" w:firstLine="566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 литературе.</w:t>
      </w:r>
    </w:p>
    <w:p w:rsidR="00447DBA" w:rsidRDefault="004103A0">
      <w:pPr>
        <w:pStyle w:val="a3"/>
        <w:spacing w:before="1"/>
        <w:ind w:right="104" w:firstLine="566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-57"/>
        </w:rPr>
        <w:t xml:space="preserve"> </w:t>
      </w:r>
      <w:r>
        <w:t>лежащим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к другим</w:t>
      </w:r>
      <w:r>
        <w:rPr>
          <w:spacing w:val="1"/>
        </w:rPr>
        <w:t xml:space="preserve"> </w:t>
      </w:r>
      <w:r>
        <w:t>культурам;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ценностно-смысловой</w:t>
      </w:r>
      <w:r>
        <w:rPr>
          <w:spacing w:val="1"/>
        </w:rPr>
        <w:t xml:space="preserve"> </w:t>
      </w:r>
      <w:r>
        <w:t>сферы л</w:t>
      </w:r>
      <w:r>
        <w:t>ичности на</w:t>
      </w:r>
      <w:r>
        <w:rPr>
          <w:spacing w:val="1"/>
        </w:rPr>
        <w:t xml:space="preserve"> </w:t>
      </w:r>
      <w:r>
        <w:t>основе высоких этических идеалов; осознании ценностного отношения к литературе 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 духовно-нравственным развитием личности. Реализация этих целей</w:t>
      </w:r>
      <w:r>
        <w:rPr>
          <w:spacing w:val="1"/>
        </w:rPr>
        <w:t xml:space="preserve"> </w:t>
      </w:r>
      <w:r>
        <w:t>связана с развитием читательских качеств и устойчивого интереса к чтению как 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 языка художественных текстов и способствует совершенствованию устной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литературных образцов.</w:t>
      </w:r>
    </w:p>
    <w:p w:rsidR="00447DBA" w:rsidRDefault="004103A0">
      <w:pPr>
        <w:pStyle w:val="1"/>
        <w:spacing w:before="5"/>
        <w:ind w:left="2027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</w:t>
      </w:r>
      <w:r>
        <w:t>м</w:t>
      </w:r>
      <w:r>
        <w:rPr>
          <w:spacing w:val="-2"/>
        </w:rPr>
        <w:t xml:space="preserve"> </w:t>
      </w:r>
      <w:r>
        <w:t>плане</w:t>
      </w:r>
    </w:p>
    <w:p w:rsidR="00447DBA" w:rsidRDefault="004103A0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 «Русский язык и литература» и является обязательным для изучения. Изучение</w:t>
      </w:r>
      <w:r>
        <w:rPr>
          <w:spacing w:val="1"/>
        </w:rPr>
        <w:t xml:space="preserve"> </w:t>
      </w:r>
      <w:r>
        <w:t>предмета ведется на базовом уровне. Количество часов, отводимое на изучение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10-11</w:t>
      </w:r>
      <w:r>
        <w:rPr>
          <w:spacing w:val="5"/>
        </w:rPr>
        <w:t xml:space="preserve"> </w:t>
      </w:r>
      <w:r>
        <w:t>классе,</w:t>
      </w:r>
      <w:r>
        <w:rPr>
          <w:spacing w:val="4"/>
        </w:rPr>
        <w:t xml:space="preserve"> </w:t>
      </w:r>
      <w:r>
        <w:t>составляет</w:t>
      </w:r>
      <w:r>
        <w:rPr>
          <w:spacing w:val="9"/>
        </w:rPr>
        <w:t xml:space="preserve"> </w:t>
      </w:r>
      <w:r>
        <w:t>204</w:t>
      </w:r>
      <w:r>
        <w:rPr>
          <w:spacing w:val="9"/>
        </w:rPr>
        <w:t xml:space="preserve"> </w:t>
      </w:r>
      <w:r>
        <w:t>часа: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102</w:t>
      </w:r>
      <w:r>
        <w:rPr>
          <w:spacing w:val="6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(3</w:t>
      </w:r>
      <w:r>
        <w:rPr>
          <w:spacing w:val="8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неделю),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</w:t>
      </w:r>
      <w:r>
        <w:rPr>
          <w:spacing w:val="-1"/>
        </w:rPr>
        <w:t xml:space="preserve"> </w:t>
      </w:r>
      <w:r>
        <w:t>– 102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447DBA" w:rsidRDefault="00447DBA">
      <w:pPr>
        <w:pStyle w:val="a3"/>
        <w:spacing w:before="3"/>
        <w:ind w:left="0" w:firstLine="0"/>
        <w:jc w:val="left"/>
      </w:pPr>
    </w:p>
    <w:p w:rsidR="00447DBA" w:rsidRDefault="004103A0">
      <w:pPr>
        <w:pStyle w:val="1"/>
        <w:spacing w:line="240" w:lineRule="auto"/>
        <w:ind w:right="348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2"/>
        </w:rPr>
        <w:t xml:space="preserve"> </w:t>
      </w:r>
      <w:r>
        <w:t>языку среднего</w:t>
      </w:r>
      <w:r>
        <w:rPr>
          <w:spacing w:val="-2"/>
        </w:rPr>
        <w:t xml:space="preserve"> </w:t>
      </w:r>
      <w:r>
        <w:t>общего</w:t>
      </w:r>
    </w:p>
    <w:p w:rsidR="00447DBA" w:rsidRDefault="004103A0">
      <w:pPr>
        <w:spacing w:line="274" w:lineRule="exact"/>
        <w:ind w:left="4080" w:right="4084"/>
        <w:jc w:val="center"/>
        <w:rPr>
          <w:b/>
          <w:sz w:val="24"/>
        </w:rPr>
      </w:pPr>
      <w:proofErr w:type="gramStart"/>
      <w:r>
        <w:rPr>
          <w:b/>
          <w:sz w:val="24"/>
        </w:rPr>
        <w:t>образования</w:t>
      </w:r>
      <w:proofErr w:type="gramEnd"/>
    </w:p>
    <w:p w:rsidR="00447DBA" w:rsidRDefault="004103A0">
      <w:pPr>
        <w:pStyle w:val="a3"/>
        <w:ind w:right="106"/>
      </w:pPr>
      <w:r>
        <w:t>Учебному предмету «Иностранный (английский) язык» принадлежит важное 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современн</w:t>
      </w:r>
      <w:r>
        <w:t>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 на формирование коммуникативной культуры обучающихся, осознание роли</w:t>
      </w:r>
      <w:r>
        <w:rPr>
          <w:spacing w:val="1"/>
        </w:rPr>
        <w:t xml:space="preserve"> </w:t>
      </w:r>
      <w:r>
        <w:t>языка как инструмента межличностного и межкультурного взаимодействия, 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 эмоций.</w:t>
      </w:r>
    </w:p>
    <w:p w:rsidR="00447DBA" w:rsidRDefault="00447DBA">
      <w:pPr>
        <w:sectPr w:rsidR="00447DBA">
          <w:pgSz w:w="11910" w:h="16840"/>
          <w:pgMar w:top="1040" w:right="740" w:bottom="280" w:left="1600" w:header="720" w:footer="720" w:gutter="0"/>
          <w:cols w:space="720"/>
        </w:sectPr>
      </w:pPr>
    </w:p>
    <w:p w:rsidR="00447DBA" w:rsidRDefault="004103A0">
      <w:pPr>
        <w:pStyle w:val="a3"/>
        <w:spacing w:before="66"/>
        <w:ind w:right="107"/>
      </w:pPr>
      <w:r>
        <w:lastRenderedPageBreak/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положительных качеств личности. Таким образом, они ориентированы на формирование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t>, так</w:t>
      </w:r>
      <w:r>
        <w:rPr>
          <w:spacing w:val="-1"/>
        </w:rPr>
        <w:t xml:space="preserve"> </w:t>
      </w:r>
      <w:r>
        <w:t>и личностных</w:t>
      </w:r>
      <w:r>
        <w:rPr>
          <w:spacing w:val="1"/>
        </w:rPr>
        <w:t xml:space="preserve"> </w:t>
      </w:r>
      <w:r>
        <w:t>результатов обучения.</w:t>
      </w:r>
    </w:p>
    <w:p w:rsidR="00447DBA" w:rsidRDefault="004103A0">
      <w:pPr>
        <w:pStyle w:val="a3"/>
        <w:spacing w:before="1"/>
        <w:ind w:right="103"/>
      </w:pPr>
      <w:r>
        <w:t>Трансформация взглядов на владение иностранным языком, связанная с усилением</w:t>
      </w:r>
      <w:r>
        <w:rPr>
          <w:spacing w:val="1"/>
        </w:rPr>
        <w:t xml:space="preserve"> </w:t>
      </w:r>
      <w:r>
        <w:t>общественных запросов на квалифицированных и мобильных людей, способных быстро</w:t>
      </w:r>
      <w:r>
        <w:rPr>
          <w:spacing w:val="1"/>
        </w:rPr>
        <w:t xml:space="preserve"> </w:t>
      </w:r>
      <w:r>
        <w:t>адаптироваться к изменяющимся условиям жизни, овладевать новыми компетенциями.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передовым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расширяющим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 одно из важнейших средств социализации, самовыражения и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447DBA" w:rsidRDefault="004103A0">
      <w:pPr>
        <w:pStyle w:val="a3"/>
        <w:ind w:right="109"/>
      </w:pPr>
      <w:r>
        <w:t>Значимость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вторым,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61"/>
        </w:rPr>
        <w:t xml:space="preserve"> </w:t>
      </w:r>
      <w:r>
        <w:t>языков</w:t>
      </w:r>
      <w:r>
        <w:rPr>
          <w:spacing w:val="6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стратегическим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proofErr w:type="spellStart"/>
      <w:r>
        <w:t>постглобализации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ро</w:t>
      </w:r>
      <w:r>
        <w:t>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учитывающее особенности</w:t>
      </w:r>
      <w:r>
        <w:rPr>
          <w:spacing w:val="1"/>
        </w:rPr>
        <w:t xml:space="preserve"> </w:t>
      </w:r>
      <w:r>
        <w:t>менталитета и культуры партнёра, что позволяет</w:t>
      </w:r>
      <w:r>
        <w:rPr>
          <w:spacing w:val="1"/>
        </w:rPr>
        <w:t xml:space="preserve"> </w:t>
      </w:r>
      <w:r>
        <w:t>успешнее приходить к консенсусу при проведении переговоров, решении 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целью</w:t>
      </w:r>
      <w:r>
        <w:rPr>
          <w:spacing w:val="6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поставленных</w:t>
      </w:r>
      <w:r>
        <w:rPr>
          <w:spacing w:val="5"/>
        </w:rPr>
        <w:t xml:space="preserve"> </w:t>
      </w:r>
      <w:r>
        <w:t>задач.</w:t>
      </w:r>
    </w:p>
    <w:p w:rsidR="00447DBA" w:rsidRDefault="004103A0">
      <w:pPr>
        <w:pStyle w:val="a3"/>
        <w:ind w:right="112"/>
      </w:pPr>
      <w:r>
        <w:t>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 обучения предмету.</w:t>
      </w:r>
    </w:p>
    <w:p w:rsidR="00447DBA" w:rsidRDefault="004103A0">
      <w:pPr>
        <w:pStyle w:val="a3"/>
        <w:spacing w:before="1"/>
        <w:ind w:right="107"/>
      </w:pP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формулируются на ценностном, когнитивном и прагмат</w:t>
      </w:r>
      <w:r>
        <w:t>ическом уровнях и соответственно</w:t>
      </w:r>
      <w:r>
        <w:rPr>
          <w:spacing w:val="-57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результатах.</w:t>
      </w:r>
      <w:r>
        <w:rPr>
          <w:spacing w:val="1"/>
        </w:rPr>
        <w:t xml:space="preserve"> </w:t>
      </w:r>
      <w:r>
        <w:t>Иностранный</w:t>
      </w:r>
      <w:r>
        <w:rPr>
          <w:spacing w:val="-57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профессии),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целях;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взаимопониманию между</w:t>
      </w:r>
      <w:r>
        <w:rPr>
          <w:spacing w:val="-6"/>
        </w:rPr>
        <w:t xml:space="preserve"> </w:t>
      </w:r>
      <w:r>
        <w:t>людьми разных</w:t>
      </w:r>
      <w:r>
        <w:rPr>
          <w:spacing w:val="1"/>
        </w:rPr>
        <w:t xml:space="preserve"> </w:t>
      </w:r>
      <w:r>
        <w:t>стран и</w:t>
      </w:r>
      <w:r>
        <w:rPr>
          <w:spacing w:val="-3"/>
        </w:rPr>
        <w:t xml:space="preserve"> </w:t>
      </w:r>
      <w:r>
        <w:t>народов.</w:t>
      </w:r>
    </w:p>
    <w:p w:rsidR="00447DBA" w:rsidRDefault="004103A0">
      <w:pPr>
        <w:pStyle w:val="a3"/>
        <w:ind w:right="106"/>
      </w:pPr>
      <w:r>
        <w:t>На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це</w:t>
      </w:r>
      <w:r>
        <w:t>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 английским языком) на уровне среднего общего образования провозглашено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метапредметная</w:t>
      </w:r>
      <w:proofErr w:type="spellEnd"/>
      <w:r>
        <w:rPr>
          <w:spacing w:val="-1"/>
        </w:rPr>
        <w:t xml:space="preserve"> </w:t>
      </w:r>
      <w:r>
        <w:t>компетенции:</w:t>
      </w:r>
    </w:p>
    <w:p w:rsidR="00447DBA" w:rsidRDefault="004103A0">
      <w:pPr>
        <w:pStyle w:val="a3"/>
        <w:ind w:right="107"/>
      </w:pPr>
      <w:proofErr w:type="gramStart"/>
      <w:r>
        <w:t>речевая</w:t>
      </w:r>
      <w:proofErr w:type="gramEnd"/>
      <w:r>
        <w:t xml:space="preserve"> компетенция – развитие коммуникативных умений в четырёх основных</w:t>
      </w:r>
      <w:r>
        <w:rPr>
          <w:spacing w:val="1"/>
        </w:rPr>
        <w:t xml:space="preserve"> </w:t>
      </w:r>
      <w:r>
        <w:t>видах 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(говорении,</w:t>
      </w:r>
      <w:r>
        <w:rPr>
          <w:spacing w:val="-2"/>
        </w:rPr>
        <w:t xml:space="preserve"> </w:t>
      </w:r>
      <w:proofErr w:type="spellStart"/>
      <w:r>
        <w:t>аудировании</w:t>
      </w:r>
      <w:proofErr w:type="spellEnd"/>
      <w:r>
        <w:t>,</w:t>
      </w:r>
      <w:r>
        <w:rPr>
          <w:spacing w:val="-1"/>
        </w:rPr>
        <w:t xml:space="preserve"> </w:t>
      </w:r>
      <w:r>
        <w:t>чтении,</w:t>
      </w:r>
      <w:r>
        <w:rPr>
          <w:spacing w:val="-2"/>
        </w:rPr>
        <w:t xml:space="preserve"> </w:t>
      </w:r>
      <w:r>
        <w:t>письме</w:t>
      </w:r>
      <w:r>
        <w:t>нной</w:t>
      </w:r>
      <w:r>
        <w:rPr>
          <w:spacing w:val="-2"/>
        </w:rPr>
        <w:t xml:space="preserve"> </w:t>
      </w:r>
      <w:r>
        <w:t>речи);</w:t>
      </w:r>
    </w:p>
    <w:p w:rsidR="00447DBA" w:rsidRDefault="004103A0">
      <w:pPr>
        <w:pStyle w:val="a3"/>
        <w:tabs>
          <w:tab w:val="left" w:pos="2548"/>
          <w:tab w:val="left" w:pos="5295"/>
          <w:tab w:val="left" w:pos="7956"/>
        </w:tabs>
        <w:ind w:right="111"/>
      </w:pPr>
      <w:proofErr w:type="gramStart"/>
      <w:r>
        <w:t>языковая</w:t>
      </w:r>
      <w:proofErr w:type="gramEnd"/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tab/>
        <w:t>орфографическими,</w:t>
      </w:r>
      <w:r>
        <w:tab/>
        <w:t>пунктуационными,</w:t>
      </w:r>
      <w:r>
        <w:tab/>
      </w:r>
      <w:r>
        <w:rPr>
          <w:spacing w:val="-1"/>
        </w:rPr>
        <w:t>лексическими,</w:t>
      </w:r>
      <w:r>
        <w:rPr>
          <w:spacing w:val="-58"/>
        </w:rPr>
        <w:t xml:space="preserve"> </w:t>
      </w:r>
      <w:r>
        <w:t>грамматическими) в соответствии с отобранными темами общения, освоение знаний о</w:t>
      </w:r>
      <w:r>
        <w:rPr>
          <w:spacing w:val="1"/>
        </w:rPr>
        <w:t xml:space="preserve"> </w:t>
      </w:r>
      <w:r>
        <w:t>языковых явлениях английского языка, р</w:t>
      </w:r>
      <w:r>
        <w:t>азных способах выражения мысли в родном и</w:t>
      </w:r>
      <w:r>
        <w:rPr>
          <w:spacing w:val="1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языках;</w:t>
      </w:r>
    </w:p>
    <w:p w:rsidR="00447DBA" w:rsidRDefault="004103A0">
      <w:pPr>
        <w:pStyle w:val="a3"/>
        <w:spacing w:before="1"/>
        <w:ind w:right="111"/>
      </w:pPr>
      <w:proofErr w:type="gramStart"/>
      <w:r>
        <w:t>социокультурная</w:t>
      </w:r>
      <w:proofErr w:type="gramEnd"/>
      <w:r>
        <w:t>/межкультурная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 англоговорящих стран в рамках тем и ситуаций общения, отвечающих 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формирование умения представлять свою страну, её культуру в 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общения;</w:t>
      </w:r>
    </w:p>
    <w:p w:rsidR="00447DBA" w:rsidRDefault="004103A0">
      <w:pPr>
        <w:pStyle w:val="a3"/>
        <w:ind w:right="110"/>
      </w:pPr>
      <w:proofErr w:type="gramStart"/>
      <w:r>
        <w:t>компенсаторная</w:t>
      </w:r>
      <w:proofErr w:type="gramEnd"/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информации;</w:t>
      </w:r>
    </w:p>
    <w:p w:rsidR="00447DBA" w:rsidRDefault="004103A0">
      <w:pPr>
        <w:pStyle w:val="a3"/>
        <w:spacing w:before="1"/>
        <w:ind w:right="105"/>
      </w:pPr>
      <w:proofErr w:type="spellStart"/>
      <w:proofErr w:type="gramStart"/>
      <w:r>
        <w:t>метапредметная</w:t>
      </w:r>
      <w:proofErr w:type="spellEnd"/>
      <w:proofErr w:type="gramEnd"/>
      <w:r>
        <w:t>/учебно-познавательная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2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умений,</w:t>
      </w:r>
      <w:r>
        <w:rPr>
          <w:spacing w:val="11"/>
        </w:rPr>
        <w:t xml:space="preserve"> </w:t>
      </w:r>
      <w:r>
        <w:t>позволяющих</w:t>
      </w:r>
      <w:r>
        <w:rPr>
          <w:spacing w:val="11"/>
        </w:rPr>
        <w:t xml:space="preserve"> </w:t>
      </w:r>
      <w:r>
        <w:t>совершенствовать</w:t>
      </w:r>
      <w:r>
        <w:rPr>
          <w:spacing w:val="14"/>
        </w:rPr>
        <w:t xml:space="preserve"> </w:t>
      </w:r>
      <w:r>
        <w:t>учебную</w:t>
      </w:r>
      <w:r>
        <w:rPr>
          <w:spacing w:val="12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по</w:t>
      </w:r>
    </w:p>
    <w:p w:rsidR="00447DBA" w:rsidRDefault="00447DBA">
      <w:pPr>
        <w:sectPr w:rsidR="00447DBA">
          <w:pgSz w:w="11910" w:h="16840"/>
          <w:pgMar w:top="1040" w:right="740" w:bottom="280" w:left="1600" w:header="720" w:footer="720" w:gutter="0"/>
          <w:cols w:space="720"/>
        </w:sectPr>
      </w:pPr>
    </w:p>
    <w:p w:rsidR="00447DBA" w:rsidRDefault="004103A0">
      <w:pPr>
        <w:pStyle w:val="a3"/>
        <w:spacing w:before="66"/>
        <w:ind w:right="114" w:firstLine="0"/>
      </w:pPr>
      <w:proofErr w:type="gramStart"/>
      <w:r>
        <w:lastRenderedPageBreak/>
        <w:t>овладению</w:t>
      </w:r>
      <w:proofErr w:type="gramEnd"/>
      <w:r>
        <w:t xml:space="preserve"> иностранным языком, удовлетворять с его</w:t>
      </w:r>
      <w:r>
        <w:t xml:space="preserve"> помощью познавательные интересы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знания.</w:t>
      </w:r>
    </w:p>
    <w:p w:rsidR="00447DBA" w:rsidRDefault="004103A0">
      <w:pPr>
        <w:pStyle w:val="a3"/>
        <w:ind w:right="105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1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447DBA" w:rsidRDefault="004103A0">
      <w:pPr>
        <w:pStyle w:val="a3"/>
        <w:spacing w:before="1"/>
        <w:ind w:right="102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-57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ме</w:t>
      </w:r>
      <w:r>
        <w:t>жкультурный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57"/>
        </w:rPr>
        <w:t xml:space="preserve"> </w:t>
      </w:r>
      <w:r>
        <w:t>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обучения, отобранного для данного уровня общего образования при использовании новых</w:t>
      </w:r>
      <w:r>
        <w:rPr>
          <w:spacing w:val="-57"/>
        </w:rPr>
        <w:t xml:space="preserve"> </w:t>
      </w:r>
      <w:r>
        <w:t>педагогических 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среды.</w:t>
      </w:r>
    </w:p>
    <w:p w:rsidR="00447DBA" w:rsidRDefault="004103A0">
      <w:pPr>
        <w:pStyle w:val="1"/>
        <w:spacing w:before="5"/>
        <w:ind w:left="843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(английский)»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447DBA" w:rsidRDefault="004103A0">
      <w:pPr>
        <w:pStyle w:val="a3"/>
        <w:ind w:right="1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 общего образования учебный предмет «Иностранный язык (английский)» входит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Изучение предмета ведется на базовом уровне. Количество часов, отводимое на изучение</w:t>
      </w:r>
      <w:r>
        <w:rPr>
          <w:spacing w:val="1"/>
        </w:rPr>
        <w:t xml:space="preserve"> </w:t>
      </w:r>
      <w:r>
        <w:t>учебного предмета «Иностранный язык» в 10-11 классе, составляет 204 часа: в 10 классе –</w:t>
      </w:r>
      <w:r>
        <w:rPr>
          <w:spacing w:val="1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3"/>
        </w:rPr>
        <w:t xml:space="preserve"> </w:t>
      </w:r>
      <w:r>
        <w:t>11 классе</w:t>
      </w:r>
      <w:r>
        <w:rPr>
          <w:spacing w:val="1"/>
        </w:rPr>
        <w:t xml:space="preserve"> </w:t>
      </w:r>
      <w:r>
        <w:t>– 102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0C6765" w:rsidRDefault="000C6765" w:rsidP="000C6765">
      <w:pPr>
        <w:pStyle w:val="1"/>
        <w:spacing w:before="5"/>
        <w:ind w:left="843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(немецкий</w:t>
      </w:r>
      <w:r>
        <w:t>)»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C6765" w:rsidRDefault="000C6765" w:rsidP="000C6765">
      <w:pPr>
        <w:pStyle w:val="a3"/>
        <w:ind w:right="1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 общего образования учебный предмет «Иностранный язык (английский)» входит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Изучение предмета ведется на базовом уровне. Количество часов, отводимое на изучение</w:t>
      </w:r>
      <w:r>
        <w:rPr>
          <w:spacing w:val="1"/>
        </w:rPr>
        <w:t xml:space="preserve"> </w:t>
      </w:r>
      <w:r>
        <w:t>учебного предмета «Иностранный язык» в 10-11 классе, составляет 204 часа: в 10 классе –</w:t>
      </w:r>
      <w:r>
        <w:rPr>
          <w:spacing w:val="1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3"/>
        </w:rPr>
        <w:t xml:space="preserve"> </w:t>
      </w:r>
      <w:r>
        <w:t>11 классе</w:t>
      </w:r>
      <w:r>
        <w:rPr>
          <w:spacing w:val="1"/>
        </w:rPr>
        <w:t xml:space="preserve"> </w:t>
      </w:r>
      <w:r>
        <w:t>– 102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447DBA" w:rsidRDefault="00447DBA">
      <w:pPr>
        <w:pStyle w:val="a3"/>
        <w:spacing w:before="3"/>
        <w:ind w:left="0" w:firstLine="0"/>
        <w:jc w:val="left"/>
      </w:pPr>
    </w:p>
    <w:p w:rsidR="00447DBA" w:rsidRDefault="004103A0">
      <w:pPr>
        <w:pStyle w:val="1"/>
        <w:spacing w:line="240" w:lineRule="auto"/>
        <w:ind w:left="966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  <w:r>
        <w:rPr>
          <w:spacing w:val="-3"/>
        </w:rPr>
        <w:t xml:space="preserve"> </w:t>
      </w:r>
      <w:r>
        <w:t>среднего</w:t>
      </w:r>
    </w:p>
    <w:p w:rsidR="00447DBA" w:rsidRDefault="004103A0">
      <w:pPr>
        <w:spacing w:line="274" w:lineRule="exact"/>
        <w:ind w:left="3678"/>
        <w:jc w:val="both"/>
        <w:rPr>
          <w:b/>
          <w:sz w:val="24"/>
        </w:rPr>
      </w:pPr>
      <w:proofErr w:type="gramStart"/>
      <w:r>
        <w:rPr>
          <w:b/>
          <w:sz w:val="24"/>
        </w:rPr>
        <w:t>общего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47DBA" w:rsidRDefault="004103A0">
      <w:pPr>
        <w:pStyle w:val="a3"/>
        <w:ind w:right="109"/>
      </w:pPr>
      <w:r>
        <w:t>Приоритетными целями обучения математике в 10–11 классах на базовом уровне</w:t>
      </w:r>
      <w:r>
        <w:rPr>
          <w:spacing w:val="1"/>
        </w:rPr>
        <w:t xml:space="preserve"> </w:t>
      </w:r>
      <w:r>
        <w:t>являются:</w:t>
      </w:r>
    </w:p>
    <w:p w:rsidR="00447DBA" w:rsidRDefault="004103A0">
      <w:pPr>
        <w:pStyle w:val="a3"/>
        <w:ind w:right="110"/>
      </w:pPr>
      <w:proofErr w:type="gramStart"/>
      <w:r>
        <w:t>формирование</w:t>
      </w:r>
      <w:proofErr w:type="gramEnd"/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</w:t>
      </w:r>
      <w:r>
        <w:t>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перспективность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обучающихся;</w:t>
      </w:r>
    </w:p>
    <w:p w:rsidR="00447DBA" w:rsidRDefault="004103A0">
      <w:pPr>
        <w:pStyle w:val="a3"/>
        <w:ind w:right="109"/>
      </w:pPr>
      <w:proofErr w:type="gramStart"/>
      <w:r>
        <w:t>подведение</w:t>
      </w:r>
      <w:proofErr w:type="gramEnd"/>
      <w:r>
        <w:t xml:space="preserve"> обучающихся на доступном для них уровне к осознанию взаимосвязи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человечества;</w:t>
      </w:r>
    </w:p>
    <w:p w:rsidR="00447DBA" w:rsidRDefault="004103A0">
      <w:pPr>
        <w:pStyle w:val="a3"/>
        <w:ind w:right="111"/>
      </w:pPr>
      <w:proofErr w:type="gramStart"/>
      <w:r>
        <w:t>развитие</w:t>
      </w:r>
      <w:proofErr w:type="gramEnd"/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 интереса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 математики;</w:t>
      </w:r>
    </w:p>
    <w:p w:rsidR="00447DBA" w:rsidRDefault="004103A0">
      <w:pPr>
        <w:pStyle w:val="a3"/>
        <w:ind w:right="105"/>
      </w:pPr>
      <w:proofErr w:type="gramStart"/>
      <w:r>
        <w:t>формирование</w:t>
      </w:r>
      <w:proofErr w:type="gramEnd"/>
      <w:r>
        <w:t xml:space="preserve"> функциональной математической грамот</w:t>
      </w:r>
      <w:r>
        <w:t>ности: умения распознавать</w:t>
      </w:r>
      <w:r>
        <w:rPr>
          <w:spacing w:val="-57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 предметов, проявления зависимостей и закономерностей, формулировать их 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6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 оценивать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результаты.</w:t>
      </w:r>
    </w:p>
    <w:p w:rsidR="00447DBA" w:rsidRDefault="004103A0">
      <w:pPr>
        <w:pStyle w:val="a3"/>
        <w:ind w:right="109"/>
      </w:pPr>
      <w:r>
        <w:t>Основными линиями содержания математики в 10–11 классах являются: «Числа и</w:t>
      </w:r>
      <w:r>
        <w:rPr>
          <w:spacing w:val="1"/>
        </w:rPr>
        <w:t xml:space="preserve"> </w:t>
      </w:r>
      <w:r>
        <w:t>вычисления»,</w:t>
      </w:r>
      <w:r>
        <w:rPr>
          <w:spacing w:val="74"/>
        </w:rPr>
        <w:t xml:space="preserve"> </w:t>
      </w:r>
      <w:r>
        <w:t>«Алгебра»</w:t>
      </w:r>
      <w:r>
        <w:rPr>
          <w:spacing w:val="65"/>
        </w:rPr>
        <w:t xml:space="preserve"> </w:t>
      </w:r>
      <w:r>
        <w:t>(«Алгебраические</w:t>
      </w:r>
      <w:r>
        <w:rPr>
          <w:spacing w:val="72"/>
        </w:rPr>
        <w:t xml:space="preserve"> </w:t>
      </w:r>
      <w:r>
        <w:t>выражения»,</w:t>
      </w:r>
      <w:r>
        <w:rPr>
          <w:spacing w:val="74"/>
        </w:rPr>
        <w:t xml:space="preserve"> </w:t>
      </w:r>
      <w:r>
        <w:t>«Уравнени</w:t>
      </w:r>
      <w:r>
        <w:t>я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неравенства»),</w:t>
      </w:r>
    </w:p>
    <w:p w:rsidR="00447DBA" w:rsidRDefault="004103A0">
      <w:pPr>
        <w:pStyle w:val="a3"/>
        <w:ind w:right="112" w:firstLine="0"/>
      </w:pP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(«Геометрические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Содержательные линии развиваются параллельно, каждая в соответствии с собственной</w:t>
      </w:r>
      <w:r>
        <w:rPr>
          <w:spacing w:val="1"/>
        </w:rPr>
        <w:t xml:space="preserve"> </w:t>
      </w:r>
      <w:r>
        <w:t>логи</w:t>
      </w:r>
      <w:r>
        <w:t>кой, однако не независимо одна от другой, а в тесном контакте и взаимодействии. Их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присущая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пронизывающая</w:t>
      </w:r>
      <w:r>
        <w:rPr>
          <w:spacing w:val="14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математические</w:t>
      </w:r>
      <w:r>
        <w:rPr>
          <w:spacing w:val="14"/>
        </w:rPr>
        <w:t xml:space="preserve"> </w:t>
      </w:r>
      <w:r>
        <w:t>курсы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содержательные</w:t>
      </w:r>
      <w:r>
        <w:rPr>
          <w:spacing w:val="13"/>
        </w:rPr>
        <w:t xml:space="preserve"> </w:t>
      </w:r>
      <w:r>
        <w:t>линии.</w:t>
      </w:r>
      <w:r>
        <w:rPr>
          <w:spacing w:val="14"/>
        </w:rPr>
        <w:t xml:space="preserve"> </w:t>
      </w:r>
      <w:r>
        <w:t>Сформулированное</w:t>
      </w:r>
      <w:r>
        <w:rPr>
          <w:spacing w:val="-57"/>
        </w:rPr>
        <w:t xml:space="preserve"> </w:t>
      </w:r>
      <w:r>
        <w:t>в ФГОС СОО требование «владение методами доказательств, алгоритмами решения задач,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3"/>
        </w:rPr>
        <w:t xml:space="preserve"> </w:t>
      </w:r>
      <w:r>
        <w:t>рассуждения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задач»</w:t>
      </w:r>
      <w:r>
        <w:rPr>
          <w:spacing w:val="9"/>
        </w:rPr>
        <w:t xml:space="preserve"> </w:t>
      </w:r>
      <w:r>
        <w:t>относится</w:t>
      </w:r>
      <w:r>
        <w:rPr>
          <w:spacing w:val="15"/>
        </w:rPr>
        <w:t xml:space="preserve"> </w:t>
      </w:r>
      <w:r>
        <w:t>ко</w:t>
      </w:r>
      <w:r>
        <w:rPr>
          <w:spacing w:val="14"/>
        </w:rPr>
        <w:t xml:space="preserve"> </w:t>
      </w:r>
      <w:r>
        <w:t>всем</w:t>
      </w:r>
      <w:r>
        <w:rPr>
          <w:spacing w:val="19"/>
        </w:rPr>
        <w:t xml:space="preserve"> </w:t>
      </w:r>
      <w:r>
        <w:t>учебным</w:t>
      </w:r>
      <w:r>
        <w:rPr>
          <w:spacing w:val="13"/>
        </w:rPr>
        <w:t xml:space="preserve"> </w:t>
      </w:r>
      <w:r>
        <w:t>курсам,</w:t>
      </w:r>
      <w:r>
        <w:rPr>
          <w:spacing w:val="15"/>
        </w:rPr>
        <w:t xml:space="preserve"> </w:t>
      </w:r>
      <w:r>
        <w:t>а</w:t>
      </w:r>
    </w:p>
    <w:p w:rsidR="00447DBA" w:rsidRDefault="004103A0">
      <w:pPr>
        <w:pStyle w:val="a3"/>
        <w:spacing w:before="66"/>
        <w:ind w:right="112" w:firstLine="0"/>
      </w:pPr>
      <w:proofErr w:type="gramStart"/>
      <w:r>
        <w:t>формирование</w:t>
      </w:r>
      <w:proofErr w:type="gramEnd"/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447DBA" w:rsidRDefault="004103A0">
      <w:pPr>
        <w:pStyle w:val="1"/>
        <w:spacing w:before="5"/>
        <w:ind w:left="1986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«Математика»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447DBA" w:rsidRDefault="004103A0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 «Математика и информатика» и является обязательным для изучения. Изучение</w:t>
      </w:r>
      <w:r>
        <w:rPr>
          <w:spacing w:val="1"/>
        </w:rPr>
        <w:t xml:space="preserve"> </w:t>
      </w:r>
      <w:r>
        <w:t>предмета ведется на базовом уровне. Количество часов, отводимое на изучение учебного</w:t>
      </w:r>
      <w:r>
        <w:rPr>
          <w:spacing w:val="1"/>
        </w:rPr>
        <w:t xml:space="preserve"> </w:t>
      </w:r>
      <w:r>
        <w:t>предмета «Математика» в 10-1</w:t>
      </w:r>
      <w:r>
        <w:t>1 классе, составляет 340 часов: в 10 классе – 170 часов (5</w:t>
      </w:r>
      <w:r>
        <w:rPr>
          <w:spacing w:val="1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11 классе –</w:t>
      </w:r>
      <w:r>
        <w:rPr>
          <w:spacing w:val="-1"/>
        </w:rPr>
        <w:t xml:space="preserve"> </w:t>
      </w:r>
      <w:r>
        <w:t>170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(5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  <w:bookmarkStart w:id="0" w:name="_GoBack"/>
    </w:p>
    <w:p w:rsidR="00447DBA" w:rsidRDefault="00447DBA">
      <w:pPr>
        <w:pStyle w:val="a3"/>
        <w:spacing w:before="3"/>
        <w:ind w:left="0" w:firstLine="0"/>
        <w:jc w:val="left"/>
      </w:pPr>
    </w:p>
    <w:bookmarkEnd w:id="0"/>
    <w:p w:rsidR="00447DBA" w:rsidRDefault="004103A0">
      <w:pPr>
        <w:pStyle w:val="1"/>
        <w:spacing w:before="5" w:line="240" w:lineRule="auto"/>
        <w:ind w:left="1486"/>
        <w:jc w:val="left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 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</w:p>
    <w:p w:rsidR="00447DBA" w:rsidRDefault="004103A0">
      <w:pPr>
        <w:spacing w:line="274" w:lineRule="exact"/>
        <w:ind w:left="4096"/>
        <w:rPr>
          <w:b/>
          <w:sz w:val="24"/>
        </w:rPr>
      </w:pPr>
      <w:proofErr w:type="gramStart"/>
      <w:r>
        <w:rPr>
          <w:b/>
          <w:sz w:val="24"/>
        </w:rPr>
        <w:t>образования</w:t>
      </w:r>
      <w:proofErr w:type="gramEnd"/>
    </w:p>
    <w:p w:rsidR="00447DBA" w:rsidRDefault="004103A0">
      <w:pPr>
        <w:pStyle w:val="a3"/>
        <w:spacing w:line="274" w:lineRule="exact"/>
        <w:ind w:left="810" w:firstLine="0"/>
      </w:pPr>
      <w:r>
        <w:t>Информатика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отражает:</w:t>
      </w:r>
    </w:p>
    <w:p w:rsidR="00447DBA" w:rsidRDefault="004103A0">
      <w:pPr>
        <w:pStyle w:val="a3"/>
        <w:ind w:right="105"/>
      </w:pPr>
      <w:proofErr w:type="gramStart"/>
      <w:r>
        <w:t>сущность</w:t>
      </w:r>
      <w:proofErr w:type="gramEnd"/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447DBA" w:rsidRDefault="004103A0">
      <w:pPr>
        <w:pStyle w:val="a3"/>
        <w:ind w:right="111"/>
      </w:pPr>
      <w:proofErr w:type="gramStart"/>
      <w:r>
        <w:t>основные</w:t>
      </w:r>
      <w:proofErr w:type="gramEnd"/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</w:t>
      </w:r>
      <w:r>
        <w:t>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сферу;</w:t>
      </w:r>
    </w:p>
    <w:p w:rsidR="00447DBA" w:rsidRDefault="004103A0">
      <w:pPr>
        <w:pStyle w:val="a3"/>
        <w:ind w:left="810" w:firstLine="0"/>
      </w:pPr>
      <w:proofErr w:type="gramStart"/>
      <w:r>
        <w:t>междисциплинарный</w:t>
      </w:r>
      <w:proofErr w:type="gramEnd"/>
      <w:r>
        <w:rPr>
          <w:spacing w:val="-6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деятельности.</w:t>
      </w:r>
    </w:p>
    <w:p w:rsidR="00447DBA" w:rsidRDefault="004103A0">
      <w:pPr>
        <w:pStyle w:val="a3"/>
        <w:spacing w:before="1"/>
        <w:ind w:right="102"/>
      </w:pPr>
      <w:r>
        <w:t>Курс информатики на уровне среднего общего образования является завершающим</w:t>
      </w:r>
      <w:r>
        <w:rPr>
          <w:spacing w:val="-57"/>
        </w:rPr>
        <w:t xml:space="preserve"> </w:t>
      </w:r>
      <w:r>
        <w:t>этапом непрерывной подготовки обучающихся в области информатики и информационно-</w:t>
      </w:r>
      <w:r>
        <w:rPr>
          <w:spacing w:val="-57"/>
        </w:rPr>
        <w:t xml:space="preserve"> </w:t>
      </w:r>
      <w:r>
        <w:t>коммуникационных технологий, он опирается на содержание курса информатики 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</w:t>
      </w:r>
      <w:r>
        <w:t>нологий,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осмысление,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этого опыта.</w:t>
      </w:r>
    </w:p>
    <w:p w:rsidR="00447DBA" w:rsidRDefault="004103A0">
      <w:pPr>
        <w:pStyle w:val="a3"/>
        <w:ind w:right="107"/>
      </w:pPr>
      <w:r>
        <w:t>Основная цель изучения учебного предмета «Информатика» на базовом уровне 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</w:t>
      </w:r>
      <w:r>
        <w:t>ускника,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информатики в</w:t>
      </w:r>
      <w:r>
        <w:rPr>
          <w:spacing w:val="-2"/>
        </w:rPr>
        <w:t xml:space="preserve"> </w:t>
      </w:r>
      <w:r>
        <w:t>10–11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обеспечить:</w:t>
      </w:r>
    </w:p>
    <w:p w:rsidR="00447DBA" w:rsidRDefault="004103A0">
      <w:pPr>
        <w:pStyle w:val="a3"/>
        <w:ind w:right="114"/>
      </w:pPr>
      <w:proofErr w:type="spellStart"/>
      <w:proofErr w:type="gramStart"/>
      <w:r>
        <w:t>сформированность</w:t>
      </w:r>
      <w:proofErr w:type="spellEnd"/>
      <w:proofErr w:type="gram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</w:p>
    <w:p w:rsidR="00447DBA" w:rsidRDefault="004103A0">
      <w:pPr>
        <w:pStyle w:val="a3"/>
        <w:ind w:left="810" w:firstLine="0"/>
      </w:pPr>
      <w:proofErr w:type="spellStart"/>
      <w:proofErr w:type="gramStart"/>
      <w:r>
        <w:t>сформированность</w:t>
      </w:r>
      <w:proofErr w:type="spellEnd"/>
      <w:proofErr w:type="gramEnd"/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алгоритмического</w:t>
      </w:r>
      <w:r>
        <w:rPr>
          <w:spacing w:val="-3"/>
        </w:rPr>
        <w:t xml:space="preserve"> </w:t>
      </w:r>
      <w:r>
        <w:t>мышления;</w:t>
      </w:r>
    </w:p>
    <w:p w:rsidR="00447DBA" w:rsidRDefault="004103A0">
      <w:pPr>
        <w:pStyle w:val="a3"/>
        <w:ind w:right="109"/>
      </w:pPr>
      <w:proofErr w:type="spellStart"/>
      <w:proofErr w:type="gramStart"/>
      <w:r>
        <w:t>сформированность</w:t>
      </w:r>
      <w:proofErr w:type="spellEnd"/>
      <w:proofErr w:type="gram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 видеть их связь с критериями оценивания и св</w:t>
      </w:r>
      <w:r>
        <w:t>язь критериев с определённой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проверять на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обобщать информацию;</w:t>
      </w:r>
    </w:p>
    <w:p w:rsidR="00447DBA" w:rsidRDefault="004103A0">
      <w:pPr>
        <w:pStyle w:val="a3"/>
        <w:ind w:right="105"/>
      </w:pPr>
      <w:proofErr w:type="spellStart"/>
      <w:proofErr w:type="gramStart"/>
      <w:r>
        <w:t>сформированность</w:t>
      </w:r>
      <w:proofErr w:type="spellEnd"/>
      <w:proofErr w:type="gram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юридического,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эргономического,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физиологического</w:t>
      </w:r>
      <w:r>
        <w:rPr>
          <w:spacing w:val="-1"/>
        </w:rPr>
        <w:t xml:space="preserve"> </w:t>
      </w:r>
      <w:r>
        <w:t>контекстов информационных</w:t>
      </w:r>
      <w:r>
        <w:rPr>
          <w:spacing w:val="1"/>
        </w:rPr>
        <w:t xml:space="preserve"> </w:t>
      </w:r>
      <w:r>
        <w:t>технологий;</w:t>
      </w:r>
    </w:p>
    <w:p w:rsidR="00447DBA" w:rsidRDefault="004103A0">
      <w:pPr>
        <w:pStyle w:val="a3"/>
        <w:ind w:right="106"/>
      </w:pPr>
      <w:proofErr w:type="gramStart"/>
      <w:r>
        <w:t>принятие</w:t>
      </w:r>
      <w:proofErr w:type="gramEnd"/>
      <w:r>
        <w:t xml:space="preserve"> правовых и этических аспектов информационных технологий, 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</w:t>
      </w:r>
      <w:r>
        <w:t>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информации;</w:t>
      </w:r>
    </w:p>
    <w:p w:rsidR="00447DBA" w:rsidRDefault="004103A0">
      <w:pPr>
        <w:pStyle w:val="a3"/>
        <w:ind w:right="106"/>
      </w:pPr>
      <w:proofErr w:type="gramStart"/>
      <w:r>
        <w:t>создание</w:t>
      </w:r>
      <w:proofErr w:type="gram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саморазвитию.</w:t>
      </w:r>
    </w:p>
    <w:p w:rsidR="00447DBA" w:rsidRDefault="004103A0">
      <w:pPr>
        <w:pStyle w:val="1"/>
        <w:spacing w:before="4"/>
        <w:ind w:left="1899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447DBA" w:rsidRDefault="004103A0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«Информатика» входит</w:t>
      </w:r>
      <w:r>
        <w:rPr>
          <w:spacing w:val="1"/>
        </w:rPr>
        <w:t xml:space="preserve"> </w:t>
      </w:r>
      <w:r>
        <w:t>в предметную</w:t>
      </w:r>
      <w:r>
        <w:rPr>
          <w:spacing w:val="1"/>
        </w:rPr>
        <w:t xml:space="preserve"> </w:t>
      </w:r>
      <w:r>
        <w:t>область «Математика и информатика» и является обязательным для изучения. Изучение</w:t>
      </w:r>
      <w:r>
        <w:rPr>
          <w:spacing w:val="1"/>
        </w:rPr>
        <w:t xml:space="preserve"> </w:t>
      </w:r>
      <w:r>
        <w:t>предмета ведется н</w:t>
      </w:r>
      <w:r>
        <w:t>а базовом уровне. Количество часов, отводимое на изучение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1"/>
        </w:rPr>
        <w:t xml:space="preserve"> </w:t>
      </w:r>
      <w:r>
        <w:t>«Информатика» в</w:t>
      </w:r>
      <w:r>
        <w:rPr>
          <w:spacing w:val="6"/>
        </w:rPr>
        <w:t xml:space="preserve"> </w:t>
      </w:r>
      <w:r>
        <w:t>10-11</w:t>
      </w:r>
      <w:r>
        <w:rPr>
          <w:spacing w:val="8"/>
        </w:rPr>
        <w:t xml:space="preserve"> </w:t>
      </w:r>
      <w:r>
        <w:t>классе,</w:t>
      </w:r>
      <w:r>
        <w:rPr>
          <w:spacing w:val="9"/>
        </w:rPr>
        <w:t xml:space="preserve"> </w:t>
      </w:r>
      <w:r>
        <w:t>составляет</w:t>
      </w:r>
      <w:r>
        <w:rPr>
          <w:spacing w:val="10"/>
        </w:rPr>
        <w:t xml:space="preserve"> </w:t>
      </w:r>
      <w:r>
        <w:t>68</w:t>
      </w:r>
      <w:r>
        <w:rPr>
          <w:spacing w:val="7"/>
        </w:rPr>
        <w:t xml:space="preserve"> </w:t>
      </w:r>
      <w:r>
        <w:t>часов: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34</w:t>
      </w:r>
      <w:r>
        <w:rPr>
          <w:spacing w:val="7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(1</w:t>
      </w:r>
      <w:r>
        <w:rPr>
          <w:spacing w:val="7"/>
        </w:rPr>
        <w:t xml:space="preserve"> </w:t>
      </w:r>
      <w:r>
        <w:t>час</w:t>
      </w:r>
      <w:r>
        <w:rPr>
          <w:spacing w:val="-57"/>
        </w:rPr>
        <w:t xml:space="preserve"> </w:t>
      </w:r>
      <w:r>
        <w:lastRenderedPageBreak/>
        <w:t>в</w:t>
      </w:r>
      <w:r>
        <w:rPr>
          <w:spacing w:val="-2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11 классе –</w:t>
      </w:r>
      <w:r>
        <w:rPr>
          <w:spacing w:val="2"/>
        </w:rPr>
        <w:t xml:space="preserve"> </w:t>
      </w:r>
      <w:r>
        <w:t>34 часа</w:t>
      </w:r>
      <w:r>
        <w:rPr>
          <w:spacing w:val="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447DBA" w:rsidRDefault="00447DBA">
      <w:pPr>
        <w:pStyle w:val="a3"/>
        <w:spacing w:before="3"/>
        <w:ind w:left="0" w:firstLine="0"/>
        <w:jc w:val="left"/>
      </w:pPr>
    </w:p>
    <w:p w:rsidR="00447DBA" w:rsidRDefault="004103A0">
      <w:pPr>
        <w:pStyle w:val="1"/>
        <w:ind w:left="1165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 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447DBA" w:rsidRDefault="004103A0">
      <w:pPr>
        <w:pStyle w:val="a3"/>
        <w:ind w:right="105"/>
      </w:pPr>
      <w:r>
        <w:t>В практике преподавания химии как на уровне основного общего образования так 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6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традиционн</w:t>
      </w:r>
      <w:r>
        <w:t>о</w:t>
      </w:r>
      <w:r>
        <w:rPr>
          <w:spacing w:val="15"/>
        </w:rPr>
        <w:t xml:space="preserve"> </w:t>
      </w:r>
      <w:r>
        <w:t>признаётся</w:t>
      </w:r>
      <w:r>
        <w:rPr>
          <w:spacing w:val="15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основ</w:t>
      </w:r>
      <w:r>
        <w:rPr>
          <w:spacing w:val="15"/>
        </w:rPr>
        <w:t xml:space="preserve"> </w:t>
      </w:r>
      <w:r>
        <w:t>химической</w:t>
      </w:r>
      <w:r>
        <w:rPr>
          <w:spacing w:val="16"/>
        </w:rPr>
        <w:t xml:space="preserve"> </w:t>
      </w:r>
      <w:r>
        <w:t>науки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области</w:t>
      </w:r>
    </w:p>
    <w:p w:rsidR="00447DBA" w:rsidRDefault="004103A0">
      <w:pPr>
        <w:pStyle w:val="a3"/>
        <w:spacing w:before="66"/>
        <w:ind w:right="112" w:firstLine="0"/>
      </w:pPr>
      <w:proofErr w:type="gramStart"/>
      <w:r>
        <w:t>современного</w:t>
      </w:r>
      <w:proofErr w:type="gramEnd"/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вполне</w:t>
      </w:r>
      <w:r>
        <w:rPr>
          <w:spacing w:val="-1"/>
        </w:rPr>
        <w:t xml:space="preserve"> </w:t>
      </w:r>
      <w:r>
        <w:t>оправданным.</w:t>
      </w:r>
    </w:p>
    <w:p w:rsidR="00447DBA" w:rsidRDefault="004103A0">
      <w:pPr>
        <w:pStyle w:val="a3"/>
        <w:spacing w:before="1"/>
        <w:ind w:right="113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 уровне</w:t>
      </w:r>
      <w:r>
        <w:rPr>
          <w:spacing w:val="-1"/>
        </w:rPr>
        <w:t xml:space="preserve"> </w:t>
      </w:r>
      <w:r>
        <w:t>являются:</w:t>
      </w:r>
    </w:p>
    <w:p w:rsidR="00447DBA" w:rsidRDefault="004103A0">
      <w:pPr>
        <w:pStyle w:val="a3"/>
        <w:ind w:right="107"/>
      </w:pPr>
      <w:proofErr w:type="gramStart"/>
      <w:r>
        <w:t>формирование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t>оторой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фундаментальные законы и теории химии, освоение языка науки, усвоение и понимание</w:t>
      </w:r>
      <w:r>
        <w:rPr>
          <w:spacing w:val="1"/>
        </w:rPr>
        <w:t xml:space="preserve"> </w:t>
      </w:r>
      <w:r>
        <w:t>сущности доступных обобщений мировоззренческого характера, ознакомление с историей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 и становления;</w:t>
      </w:r>
    </w:p>
    <w:p w:rsidR="00447DBA" w:rsidRDefault="004103A0">
      <w:pPr>
        <w:pStyle w:val="a3"/>
        <w:ind w:right="107"/>
      </w:pPr>
      <w:proofErr w:type="gramStart"/>
      <w:r>
        <w:t>формирование</w:t>
      </w:r>
      <w:proofErr w:type="gramEnd"/>
      <w:r>
        <w:t xml:space="preserve"> и развитие представл</w:t>
      </w:r>
      <w:r>
        <w:t>ений о научных методах познания веществ и</w:t>
      </w:r>
      <w:r>
        <w:rPr>
          <w:spacing w:val="1"/>
        </w:rPr>
        <w:t xml:space="preserve"> </w:t>
      </w:r>
      <w:r>
        <w:t>химических реакций, необходимых для приобретения умений ориентироваться в мире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447DBA" w:rsidRDefault="004103A0">
      <w:pPr>
        <w:pStyle w:val="a3"/>
        <w:ind w:right="112"/>
      </w:pPr>
      <w:proofErr w:type="gramStart"/>
      <w:r>
        <w:t>развитие</w:t>
      </w:r>
      <w:proofErr w:type="gram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объяснением химического эксперимента, соблюдением правил безопасного обращения с</w:t>
      </w:r>
      <w:r>
        <w:rPr>
          <w:spacing w:val="1"/>
        </w:rPr>
        <w:t xml:space="preserve"> </w:t>
      </w:r>
      <w:r>
        <w:t>веществами.</w:t>
      </w:r>
    </w:p>
    <w:p w:rsidR="00447DBA" w:rsidRDefault="004103A0">
      <w:pPr>
        <w:pStyle w:val="a3"/>
        <w:ind w:right="110"/>
      </w:pPr>
      <w:r>
        <w:t>Содержательная характеристика целей и задач изучения предмета в программе по</w:t>
      </w:r>
      <w:r>
        <w:rPr>
          <w:spacing w:val="1"/>
        </w:rPr>
        <w:t xml:space="preserve"> </w:t>
      </w:r>
      <w:r>
        <w:t>химии уточнена и скорректирована в соответствии с новыми при</w:t>
      </w:r>
      <w:r>
        <w:t>оритетами в системе</w:t>
      </w:r>
      <w:r>
        <w:rPr>
          <w:spacing w:val="1"/>
        </w:rPr>
        <w:t xml:space="preserve"> </w:t>
      </w:r>
      <w:r>
        <w:t>среднего общего образования. Сегодня в преподавании химии в большей степени отдаётся</w:t>
      </w:r>
      <w:r>
        <w:rPr>
          <w:spacing w:val="-57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proofErr w:type="spellStart"/>
      <w:r>
        <w:t>оющеобразовательной</w:t>
      </w:r>
      <w:proofErr w:type="spellEnd"/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t>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грамотностью,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 задач.</w:t>
      </w:r>
    </w:p>
    <w:p w:rsidR="00447DBA" w:rsidRDefault="004103A0">
      <w:pPr>
        <w:pStyle w:val="a3"/>
        <w:spacing w:before="1"/>
        <w:ind w:right="114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цели и задачи, как:</w:t>
      </w:r>
    </w:p>
    <w:p w:rsidR="00447DBA" w:rsidRDefault="004103A0">
      <w:pPr>
        <w:pStyle w:val="a3"/>
        <w:ind w:right="108"/>
      </w:pPr>
      <w:proofErr w:type="gramStart"/>
      <w:r>
        <w:t>адаптация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применением;</w:t>
      </w:r>
    </w:p>
    <w:p w:rsidR="00447DBA" w:rsidRDefault="004103A0">
      <w:pPr>
        <w:pStyle w:val="a3"/>
        <w:ind w:right="110"/>
      </w:pPr>
      <w:proofErr w:type="gramStart"/>
      <w:r>
        <w:t>формирование</w:t>
      </w:r>
      <w:proofErr w:type="gram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(ключевых</w:t>
      </w:r>
      <w:r>
        <w:rPr>
          <w:spacing w:val="1"/>
        </w:rPr>
        <w:t xml:space="preserve"> </w:t>
      </w:r>
      <w:r>
        <w:t>компетенций),</w:t>
      </w:r>
      <w:r>
        <w:rPr>
          <w:spacing w:val="1"/>
        </w:rPr>
        <w:t xml:space="preserve"> </w:t>
      </w:r>
      <w:r>
        <w:t>имеющих универсальное значение для различных видов деятельности: решения проблем,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</w:t>
      </w:r>
      <w:r>
        <w:t>ния</w:t>
      </w:r>
      <w:r>
        <w:rPr>
          <w:spacing w:val="1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деятельности, которая занимает важное место в познании химии, а также для оценки с</w:t>
      </w:r>
      <w:r>
        <w:rPr>
          <w:spacing w:val="1"/>
        </w:rPr>
        <w:t xml:space="preserve"> </w:t>
      </w:r>
      <w:r>
        <w:t>позиций экологической безопасности характера влияния веществ и химических процессов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природную</w:t>
      </w:r>
      <w:r>
        <w:rPr>
          <w:spacing w:val="2"/>
        </w:rPr>
        <w:t xml:space="preserve"> </w:t>
      </w:r>
      <w:r>
        <w:t>среду;</w:t>
      </w:r>
    </w:p>
    <w:p w:rsidR="00447DBA" w:rsidRDefault="004103A0">
      <w:pPr>
        <w:pStyle w:val="a3"/>
        <w:ind w:right="107"/>
      </w:pPr>
      <w:proofErr w:type="gramStart"/>
      <w:r>
        <w:t>развитие</w:t>
      </w:r>
      <w:proofErr w:type="gramEnd"/>
      <w:r>
        <w:t xml:space="preserve"> познавательных интересов, инте</w:t>
      </w:r>
      <w:r>
        <w:t>ллектуальных и творческих способностей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жизненными потребностями, использовать современные информационные</w:t>
      </w:r>
      <w:r>
        <w:rPr>
          <w:spacing w:val="1"/>
        </w:rPr>
        <w:t xml:space="preserve"> </w:t>
      </w:r>
      <w:r>
        <w:t xml:space="preserve">технологии для поиска и анализа учебной и научно-популярной </w:t>
      </w:r>
      <w:r>
        <w:t>информации химического</w:t>
      </w:r>
      <w:r>
        <w:rPr>
          <w:spacing w:val="-57"/>
        </w:rPr>
        <w:t xml:space="preserve"> </w:t>
      </w:r>
      <w:r>
        <w:t>содержания;</w:t>
      </w:r>
    </w:p>
    <w:p w:rsidR="00447DBA" w:rsidRDefault="004103A0">
      <w:pPr>
        <w:pStyle w:val="a3"/>
        <w:spacing w:before="1"/>
        <w:ind w:right="110"/>
      </w:pPr>
      <w:proofErr w:type="gramStart"/>
      <w:r>
        <w:t>формирование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собранности,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необходимы,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эксперимента;</w:t>
      </w:r>
    </w:p>
    <w:p w:rsidR="00447DBA" w:rsidRDefault="004103A0">
      <w:pPr>
        <w:pStyle w:val="a3"/>
        <w:ind w:right="105"/>
      </w:pPr>
      <w:proofErr w:type="gramStart"/>
      <w:r>
        <w:t>воспитание</w:t>
      </w:r>
      <w:proofErr w:type="gram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lastRenderedPageBreak/>
        <w:t>здоровью, а также приобретения опыта использования полученных знаний для принятия</w:t>
      </w:r>
      <w:r>
        <w:rPr>
          <w:spacing w:val="1"/>
        </w:rPr>
        <w:t xml:space="preserve"> </w:t>
      </w:r>
      <w:r>
        <w:t>грамотных решений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химическими</w:t>
      </w:r>
      <w:r>
        <w:rPr>
          <w:spacing w:val="-1"/>
        </w:rPr>
        <w:t xml:space="preserve"> </w:t>
      </w:r>
      <w:r>
        <w:t>явлениями.</w:t>
      </w:r>
    </w:p>
    <w:p w:rsidR="00447DBA" w:rsidRDefault="004103A0">
      <w:pPr>
        <w:pStyle w:val="1"/>
        <w:spacing w:before="5" w:line="240" w:lineRule="auto"/>
        <w:ind w:left="2296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«Химии»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447DBA" w:rsidRDefault="004103A0">
      <w:pPr>
        <w:pStyle w:val="a3"/>
        <w:spacing w:before="66"/>
        <w:ind w:right="110"/>
      </w:pPr>
      <w:r>
        <w:t>В</w:t>
      </w:r>
      <w:r>
        <w:rPr>
          <w:spacing w:val="1"/>
        </w:rPr>
        <w:t xml:space="preserve"> </w:t>
      </w:r>
      <w:r>
        <w:t>соотв</w:t>
      </w:r>
      <w:r>
        <w:t>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35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учебный</w:t>
      </w:r>
      <w:r>
        <w:rPr>
          <w:spacing w:val="35"/>
        </w:rPr>
        <w:t xml:space="preserve"> </w:t>
      </w:r>
      <w:r>
        <w:t>предмет</w:t>
      </w:r>
      <w:r>
        <w:rPr>
          <w:spacing w:val="41"/>
        </w:rPr>
        <w:t xml:space="preserve"> </w:t>
      </w:r>
      <w:r>
        <w:t>«Химия»</w:t>
      </w:r>
      <w:r>
        <w:rPr>
          <w:spacing w:val="31"/>
        </w:rPr>
        <w:t xml:space="preserve"> </w:t>
      </w:r>
      <w:r>
        <w:t>входит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предметную</w:t>
      </w:r>
      <w:r>
        <w:rPr>
          <w:spacing w:val="36"/>
        </w:rPr>
        <w:t xml:space="preserve"> </w:t>
      </w:r>
      <w:r>
        <w:t>область</w:t>
      </w:r>
    </w:p>
    <w:p w:rsidR="00447DBA" w:rsidRDefault="004103A0">
      <w:pPr>
        <w:pStyle w:val="a3"/>
        <w:ind w:right="107" w:firstLine="0"/>
      </w:pPr>
      <w:r>
        <w:t>«Естественно-научные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 ведется на базовом уровне. Количество часов, отводимое на изучение учебного</w:t>
      </w:r>
      <w:r>
        <w:rPr>
          <w:spacing w:val="1"/>
        </w:rPr>
        <w:t xml:space="preserve"> </w:t>
      </w:r>
      <w:r>
        <w:t xml:space="preserve">предмета «Химия» в 10-11 классе, составляет </w:t>
      </w:r>
      <w:r w:rsidR="000C6765">
        <w:t>в 10 классе – 68 часов (2</w:t>
      </w:r>
      <w:r>
        <w:t xml:space="preserve"> час</w:t>
      </w:r>
      <w:r w:rsidR="000C6765">
        <w:t>а</w:t>
      </w:r>
      <w:r>
        <w:t xml:space="preserve">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 w:rsidR="000C6765">
        <w:t>68 часов</w:t>
      </w:r>
      <w:r>
        <w:rPr>
          <w:spacing w:val="1"/>
        </w:rPr>
        <w:t xml:space="preserve"> </w:t>
      </w:r>
      <w:r w:rsidR="000C6765">
        <w:t>(2</w:t>
      </w:r>
      <w:r>
        <w:t xml:space="preserve"> час</w:t>
      </w:r>
      <w:r w:rsidR="000C6765">
        <w:t>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447DBA" w:rsidRDefault="00447DBA">
      <w:pPr>
        <w:pStyle w:val="a3"/>
        <w:spacing w:before="5"/>
        <w:ind w:left="0" w:firstLine="0"/>
        <w:jc w:val="left"/>
      </w:pPr>
    </w:p>
    <w:p w:rsidR="000C6765" w:rsidRDefault="004103A0" w:rsidP="000C6765">
      <w:pPr>
        <w:pStyle w:val="1"/>
        <w:ind w:left="1004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 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</w:t>
      </w:r>
      <w:r>
        <w:t>логии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447DBA" w:rsidRDefault="004103A0">
      <w:pPr>
        <w:pStyle w:val="a3"/>
        <w:ind w:right="106"/>
      </w:pPr>
      <w:r>
        <w:t>Структурирование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осуществлено с учётом приоритетного значения знаний об отличительных особенностях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35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предмета</w:t>
      </w:r>
      <w:r>
        <w:rPr>
          <w:spacing w:val="36"/>
        </w:rPr>
        <w:t xml:space="preserve"> </w:t>
      </w:r>
      <w:r>
        <w:t>«Биология»</w:t>
      </w:r>
      <w:r>
        <w:rPr>
          <w:spacing w:val="26"/>
        </w:rPr>
        <w:t xml:space="preserve"> </w:t>
      </w:r>
      <w:r>
        <w:t>выделены</w:t>
      </w:r>
      <w:r>
        <w:rPr>
          <w:spacing w:val="32"/>
        </w:rPr>
        <w:t xml:space="preserve"> </w:t>
      </w:r>
      <w:r>
        <w:t>следующие</w:t>
      </w:r>
      <w:r>
        <w:rPr>
          <w:spacing w:val="30"/>
        </w:rPr>
        <w:t xml:space="preserve"> </w:t>
      </w:r>
      <w:r>
        <w:t>содержательные</w:t>
      </w:r>
      <w:r>
        <w:rPr>
          <w:spacing w:val="31"/>
        </w:rPr>
        <w:t xml:space="preserve"> </w:t>
      </w:r>
      <w:r>
        <w:t>линии:</w:t>
      </w:r>
    </w:p>
    <w:p w:rsidR="00447DBA" w:rsidRDefault="004103A0">
      <w:pPr>
        <w:pStyle w:val="a3"/>
        <w:ind w:firstLine="0"/>
        <w:jc w:val="left"/>
      </w:pPr>
      <w:r>
        <w:t>«Биология</w:t>
      </w:r>
      <w:r>
        <w:rPr>
          <w:spacing w:val="15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наука.</w:t>
      </w:r>
      <w:r>
        <w:rPr>
          <w:spacing w:val="17"/>
        </w:rPr>
        <w:t xml:space="preserve"> </w:t>
      </w:r>
      <w:r>
        <w:t>Методы</w:t>
      </w:r>
      <w:r>
        <w:rPr>
          <w:spacing w:val="15"/>
        </w:rPr>
        <w:t xml:space="preserve"> </w:t>
      </w:r>
      <w:r>
        <w:t>научного</w:t>
      </w:r>
      <w:r>
        <w:rPr>
          <w:spacing w:val="15"/>
        </w:rPr>
        <w:t xml:space="preserve"> </w:t>
      </w:r>
      <w:r>
        <w:t>познания»,</w:t>
      </w:r>
      <w:r>
        <w:rPr>
          <w:spacing w:val="20"/>
        </w:rPr>
        <w:t xml:space="preserve"> </w:t>
      </w:r>
      <w:r>
        <w:t>«Клетка</w:t>
      </w:r>
      <w:r>
        <w:rPr>
          <w:spacing w:val="14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биологическая</w:t>
      </w:r>
      <w:r>
        <w:rPr>
          <w:spacing w:val="16"/>
        </w:rPr>
        <w:t xml:space="preserve"> </w:t>
      </w:r>
      <w:r>
        <w:t>система»,</w:t>
      </w:r>
    </w:p>
    <w:p w:rsidR="00447DBA" w:rsidRDefault="004103A0">
      <w:pPr>
        <w:pStyle w:val="a3"/>
        <w:ind w:firstLine="0"/>
        <w:jc w:val="left"/>
      </w:pPr>
      <w:r>
        <w:t>«Организм</w:t>
      </w:r>
      <w:r>
        <w:rPr>
          <w:spacing w:val="20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биологическая</w:t>
      </w:r>
      <w:r>
        <w:rPr>
          <w:spacing w:val="21"/>
        </w:rPr>
        <w:t xml:space="preserve"> </w:t>
      </w:r>
      <w:r>
        <w:t>система»,</w:t>
      </w:r>
      <w:r>
        <w:rPr>
          <w:spacing w:val="28"/>
        </w:rPr>
        <w:t xml:space="preserve"> </w:t>
      </w:r>
      <w:r>
        <w:t>«Система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многообразие</w:t>
      </w:r>
      <w:r>
        <w:rPr>
          <w:spacing w:val="20"/>
        </w:rPr>
        <w:t xml:space="preserve"> </w:t>
      </w:r>
      <w:r>
        <w:t>органического</w:t>
      </w:r>
      <w:r>
        <w:rPr>
          <w:spacing w:val="22"/>
        </w:rPr>
        <w:t xml:space="preserve"> </w:t>
      </w:r>
      <w:r>
        <w:t>мира»,</w:t>
      </w:r>
    </w:p>
    <w:p w:rsidR="00447DBA" w:rsidRDefault="004103A0">
      <w:pPr>
        <w:pStyle w:val="a3"/>
        <w:ind w:firstLine="0"/>
        <w:jc w:val="left"/>
      </w:pPr>
      <w:r>
        <w:t>«Эволюция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природы»,</w:t>
      </w:r>
      <w:r>
        <w:rPr>
          <w:spacing w:val="-1"/>
        </w:rPr>
        <w:t xml:space="preserve"> </w:t>
      </w:r>
      <w:r>
        <w:t>«Экосистемы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присущие</w:t>
      </w:r>
      <w:r>
        <w:rPr>
          <w:spacing w:val="-6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закономерности».</w:t>
      </w:r>
    </w:p>
    <w:p w:rsidR="00447DBA" w:rsidRDefault="004103A0">
      <w:pPr>
        <w:pStyle w:val="a3"/>
        <w:ind w:right="107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структурно-функциональной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 ранга и приобретение умений использовать эти знания для грамотных действий 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различных жизненных проблем.</w:t>
      </w:r>
    </w:p>
    <w:p w:rsidR="00447DBA" w:rsidRDefault="004103A0">
      <w:pPr>
        <w:pStyle w:val="a3"/>
        <w:ind w:right="107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</w:t>
      </w:r>
      <w:r>
        <w:t>дующих</w:t>
      </w:r>
      <w:r>
        <w:rPr>
          <w:spacing w:val="2"/>
        </w:rPr>
        <w:t xml:space="preserve"> </w:t>
      </w:r>
      <w:r>
        <w:t>задач:</w:t>
      </w:r>
    </w:p>
    <w:p w:rsidR="00447DBA" w:rsidRDefault="004103A0">
      <w:pPr>
        <w:pStyle w:val="a3"/>
        <w:ind w:right="106"/>
      </w:pPr>
      <w:proofErr w:type="gramStart"/>
      <w:r>
        <w:t>освоение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учениях,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гипотезах,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и современных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биологии;</w:t>
      </w:r>
    </w:p>
    <w:p w:rsidR="00447DBA" w:rsidRDefault="004103A0">
      <w:pPr>
        <w:pStyle w:val="a3"/>
        <w:ind w:right="111"/>
      </w:pPr>
      <w:proofErr w:type="gramStart"/>
      <w:r>
        <w:t>формирование</w:t>
      </w:r>
      <w:proofErr w:type="gramEnd"/>
      <w:r>
        <w:rPr>
          <w:spacing w:val="1"/>
        </w:rPr>
        <w:t xml:space="preserve"> </w:t>
      </w:r>
      <w:r>
        <w:t>у обучающихся познавательных, интеллектуальных и творческих</w:t>
      </w:r>
      <w:r>
        <w:rPr>
          <w:spacing w:val="1"/>
        </w:rPr>
        <w:t xml:space="preserve"> </w:t>
      </w:r>
      <w:r>
        <w:t>способностей в процессе анализа данных о путях развит</w:t>
      </w:r>
      <w:r>
        <w:t>ия в биологии научных взглядов,</w:t>
      </w:r>
      <w:r>
        <w:rPr>
          <w:spacing w:val="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подходов к</w:t>
      </w:r>
      <w:r>
        <w:rPr>
          <w:spacing w:val="-3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живых</w:t>
      </w:r>
      <w:r>
        <w:rPr>
          <w:spacing w:val="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организации;</w:t>
      </w:r>
    </w:p>
    <w:p w:rsidR="00447DBA" w:rsidRDefault="004103A0">
      <w:pPr>
        <w:pStyle w:val="a3"/>
        <w:ind w:right="105"/>
      </w:pPr>
      <w:proofErr w:type="gramStart"/>
      <w:r>
        <w:t>становление</w:t>
      </w:r>
      <w:proofErr w:type="gram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развитие умений объяснять и оценивать явления окружающего мира живой природы на</w:t>
      </w:r>
      <w:r>
        <w:rPr>
          <w:spacing w:val="1"/>
        </w:rPr>
        <w:t xml:space="preserve"> </w:t>
      </w:r>
      <w:r>
        <w:t>основа</w:t>
      </w:r>
      <w:r>
        <w:t>нии</w:t>
      </w:r>
      <w:r>
        <w:rPr>
          <w:spacing w:val="-1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опыта, полученных при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биологии;</w:t>
      </w:r>
    </w:p>
    <w:p w:rsidR="00447DBA" w:rsidRDefault="004103A0">
      <w:pPr>
        <w:pStyle w:val="a3"/>
        <w:ind w:right="115"/>
      </w:pPr>
      <w:proofErr w:type="gramStart"/>
      <w:r>
        <w:t>формирование</w:t>
      </w:r>
      <w:proofErr w:type="gramEnd"/>
      <w:r>
        <w:t xml:space="preserve"> у обучающихся умений иллюстрировать значение 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агробиотехнологий</w:t>
      </w:r>
      <w:proofErr w:type="spellEnd"/>
      <w:r>
        <w:t>;</w:t>
      </w:r>
    </w:p>
    <w:p w:rsidR="00447DBA" w:rsidRDefault="004103A0">
      <w:pPr>
        <w:pStyle w:val="a3"/>
        <w:ind w:right="112"/>
      </w:pPr>
      <w:proofErr w:type="gramStart"/>
      <w:r>
        <w:t>воспитание</w:t>
      </w:r>
      <w:proofErr w:type="gramEnd"/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необходимости бережного отношения к ней, соблюдения этических норм при проведении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исследований;</w:t>
      </w:r>
    </w:p>
    <w:p w:rsidR="00447DBA" w:rsidRDefault="004103A0">
      <w:pPr>
        <w:pStyle w:val="a3"/>
        <w:ind w:right="105"/>
      </w:pPr>
      <w:proofErr w:type="gramStart"/>
      <w:r>
        <w:t>осознание</w:t>
      </w:r>
      <w:proofErr w:type="gramEnd"/>
      <w:r>
        <w:t xml:space="preserve"> ценности биологических знаний для повышения уровня 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для формирования научного мировоззрения;</w:t>
      </w:r>
    </w:p>
    <w:p w:rsidR="00447DBA" w:rsidRDefault="004103A0">
      <w:pPr>
        <w:pStyle w:val="a3"/>
        <w:ind w:right="112"/>
      </w:pPr>
      <w:proofErr w:type="gramStart"/>
      <w:r>
        <w:t>применение</w:t>
      </w:r>
      <w:proofErr w:type="gramEnd"/>
      <w:r>
        <w:t xml:space="preserve"> приобретённых знаний и умений в повседневной жизни для оценки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-1"/>
        </w:rPr>
        <w:t xml:space="preserve"> </w:t>
      </w:r>
      <w:r>
        <w:t>обоснование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заболеваний.</w:t>
      </w:r>
    </w:p>
    <w:p w:rsidR="00447DBA" w:rsidRDefault="004103A0">
      <w:pPr>
        <w:pStyle w:val="1"/>
        <w:spacing w:before="5"/>
        <w:ind w:left="2147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447DBA" w:rsidRDefault="004103A0">
      <w:pPr>
        <w:pStyle w:val="a3"/>
        <w:ind w:right="11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предмет</w:t>
      </w:r>
      <w:r>
        <w:rPr>
          <w:spacing w:val="10"/>
        </w:rPr>
        <w:t xml:space="preserve"> </w:t>
      </w:r>
      <w:r>
        <w:t>«Биология» входит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предметную</w:t>
      </w:r>
      <w:r>
        <w:rPr>
          <w:spacing w:val="5"/>
        </w:rPr>
        <w:t xml:space="preserve"> </w:t>
      </w:r>
      <w:r>
        <w:t>область</w:t>
      </w:r>
    </w:p>
    <w:p w:rsidR="00447DBA" w:rsidRDefault="004103A0">
      <w:pPr>
        <w:pStyle w:val="a3"/>
        <w:ind w:right="105" w:firstLine="0"/>
      </w:pPr>
      <w:r>
        <w:t>«Естественно-научные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 ведется на базовом уровне. Количество часов, отводимое на изучение учебного</w:t>
      </w:r>
      <w:r>
        <w:rPr>
          <w:spacing w:val="1"/>
        </w:rPr>
        <w:t xml:space="preserve"> </w:t>
      </w:r>
      <w:r w:rsidR="000C6765">
        <w:t>предмета «Биология» в 10А</w:t>
      </w:r>
      <w:r>
        <w:t xml:space="preserve"> классе, сос</w:t>
      </w:r>
      <w:r w:rsidR="000C6765">
        <w:t>тавляет 68 часов (2</w:t>
      </w:r>
      <w:r>
        <w:t xml:space="preserve"> час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 w:rsidR="000C6765">
        <w:rPr>
          <w:spacing w:val="-1"/>
        </w:rPr>
        <w:t xml:space="preserve">10 Б и </w:t>
      </w:r>
      <w:r>
        <w:t>в</w:t>
      </w:r>
      <w:r>
        <w:rPr>
          <w:spacing w:val="-2"/>
        </w:rPr>
        <w:t xml:space="preserve"> </w:t>
      </w:r>
      <w:r>
        <w:t>11</w:t>
      </w:r>
      <w:r w:rsidR="000C6765">
        <w:t>А</w:t>
      </w:r>
      <w:r>
        <w:t xml:space="preserve"> классе –</w:t>
      </w:r>
      <w:r>
        <w:rPr>
          <w:spacing w:val="2"/>
        </w:rPr>
        <w:t xml:space="preserve"> </w:t>
      </w:r>
      <w:r w:rsidR="000C6765">
        <w:t>3</w:t>
      </w:r>
      <w:r>
        <w:t xml:space="preserve"> час</w:t>
      </w:r>
      <w:r w:rsidR="000C6765">
        <w:t>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0C6765">
        <w:t>неделю</w:t>
      </w:r>
      <w:r>
        <w:t>.</w:t>
      </w:r>
    </w:p>
    <w:p w:rsidR="00447DBA" w:rsidRDefault="00447DBA">
      <w:pPr>
        <w:pStyle w:val="a3"/>
        <w:spacing w:before="3"/>
        <w:ind w:left="0" w:firstLine="0"/>
        <w:jc w:val="left"/>
      </w:pPr>
    </w:p>
    <w:p w:rsidR="00447DBA" w:rsidRDefault="004103A0">
      <w:pPr>
        <w:pStyle w:val="1"/>
        <w:spacing w:line="240" w:lineRule="auto"/>
        <w:ind w:left="112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 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среднего общего</w:t>
      </w:r>
      <w:r>
        <w:rPr>
          <w:spacing w:val="-2"/>
        </w:rPr>
        <w:t xml:space="preserve"> </w:t>
      </w:r>
      <w:r>
        <w:t>образования</w:t>
      </w:r>
    </w:p>
    <w:p w:rsidR="00447DBA" w:rsidRDefault="00447DBA">
      <w:pPr>
        <w:sectPr w:rsidR="00447DBA">
          <w:pgSz w:w="11910" w:h="16840"/>
          <w:pgMar w:top="1040" w:right="740" w:bottom="280" w:left="1600" w:header="720" w:footer="720" w:gutter="0"/>
          <w:cols w:space="720"/>
        </w:sectPr>
      </w:pPr>
    </w:p>
    <w:p w:rsidR="00447DBA" w:rsidRDefault="004103A0">
      <w:pPr>
        <w:pStyle w:val="a3"/>
        <w:spacing w:before="66"/>
        <w:ind w:right="111"/>
      </w:pPr>
      <w:r>
        <w:lastRenderedPageBreak/>
        <w:t>Программа по физике базового уровня на уровне среднего общего 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программы.</w:t>
      </w:r>
    </w:p>
    <w:p w:rsidR="00447DBA" w:rsidRDefault="004103A0">
      <w:pPr>
        <w:pStyle w:val="a3"/>
        <w:spacing w:before="1"/>
        <w:ind w:right="10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 картины мира обучающихся 10–11 классов при обучении их физике на базовом</w:t>
      </w:r>
      <w:r>
        <w:rPr>
          <w:spacing w:val="1"/>
        </w:rPr>
        <w:t xml:space="preserve"> </w:t>
      </w:r>
      <w:r>
        <w:t>уровне на основе системно-</w:t>
      </w:r>
      <w:proofErr w:type="spellStart"/>
      <w:r>
        <w:t>деятельностного</w:t>
      </w:r>
      <w:proofErr w:type="spellEnd"/>
      <w:r>
        <w:t xml:space="preserve"> подхода. Программа по физике соответствует</w:t>
      </w:r>
      <w:r>
        <w:rPr>
          <w:spacing w:val="-57"/>
        </w:rPr>
        <w:t xml:space="preserve"> </w:t>
      </w:r>
      <w:r>
        <w:t xml:space="preserve">требованиям ФГОС СОО к планируемым личностным, предметным и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естественно-научными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 цели изучения фи</w:t>
      </w:r>
      <w:r>
        <w:t>зики на уровне среднего общего образования,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</w:t>
      </w:r>
      <w:r>
        <w:rPr>
          <w:spacing w:val="6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уровне).</w:t>
      </w:r>
    </w:p>
    <w:p w:rsidR="00447DBA" w:rsidRDefault="004103A0">
      <w:pPr>
        <w:pStyle w:val="a3"/>
        <w:ind w:left="810" w:firstLine="0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являются:</w:t>
      </w:r>
    </w:p>
    <w:p w:rsidR="00447DBA" w:rsidRDefault="004103A0">
      <w:pPr>
        <w:pStyle w:val="a3"/>
        <w:ind w:right="105"/>
      </w:pP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обучающи</w:t>
      </w:r>
      <w:r>
        <w:t>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интеллектуальных и творческих</w:t>
      </w:r>
      <w:r>
        <w:rPr>
          <w:spacing w:val="1"/>
        </w:rPr>
        <w:t xml:space="preserve"> </w:t>
      </w:r>
      <w:r>
        <w:t>способностей;</w:t>
      </w:r>
    </w:p>
    <w:p w:rsidR="00447DBA" w:rsidRDefault="004103A0">
      <w:pPr>
        <w:pStyle w:val="a3"/>
        <w:ind w:right="113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отношения к окружающим явлениям;</w:t>
      </w:r>
    </w:p>
    <w:p w:rsidR="00447DBA" w:rsidRDefault="004103A0">
      <w:pPr>
        <w:pStyle w:val="a3"/>
        <w:spacing w:before="1"/>
        <w:ind w:right="102"/>
      </w:pPr>
      <w:r>
        <w:t>Формирование научного мировоззрения как результата изучения основ строения</w:t>
      </w:r>
      <w:r>
        <w:rPr>
          <w:spacing w:val="1"/>
        </w:rPr>
        <w:t xml:space="preserve"> </w:t>
      </w:r>
      <w:r>
        <w:t>материи</w:t>
      </w:r>
      <w:r>
        <w:rPr>
          <w:spacing w:val="-1"/>
        </w:rPr>
        <w:t xml:space="preserve"> </w:t>
      </w:r>
      <w:r>
        <w:t>и фундаментальных</w:t>
      </w:r>
      <w:r>
        <w:rPr>
          <w:spacing w:val="2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физики;</w:t>
      </w:r>
    </w:p>
    <w:p w:rsidR="00447DBA" w:rsidRDefault="004103A0">
      <w:pPr>
        <w:pStyle w:val="a3"/>
        <w:ind w:right="113"/>
      </w:pPr>
      <w:r>
        <w:t>Формирование умений объяснять явления с использованием физических знаний и</w:t>
      </w:r>
      <w:r>
        <w:rPr>
          <w:spacing w:val="1"/>
        </w:rPr>
        <w:t xml:space="preserve"> </w:t>
      </w:r>
      <w:r>
        <w:t>научных доказательств;</w:t>
      </w:r>
    </w:p>
    <w:p w:rsidR="00447DBA" w:rsidRDefault="004103A0">
      <w:pPr>
        <w:pStyle w:val="a3"/>
        <w:ind w:right="116"/>
      </w:pPr>
      <w:r>
        <w:t xml:space="preserve">Формирование представлений о роли физики </w:t>
      </w:r>
      <w:r>
        <w:t>для развития других 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 технологий.</w:t>
      </w:r>
    </w:p>
    <w:p w:rsidR="00447DBA" w:rsidRDefault="004103A0">
      <w:pPr>
        <w:pStyle w:val="a3"/>
        <w:ind w:right="114"/>
      </w:pPr>
      <w:r>
        <w:t>Достижение этих целей обеспечивается решением следующих задач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447DBA" w:rsidRDefault="004103A0">
      <w:pPr>
        <w:pStyle w:val="a3"/>
        <w:ind w:right="103"/>
      </w:pPr>
      <w:r>
        <w:t>Приобретение системы знаний об общих физических закономерност</w:t>
      </w:r>
      <w:r>
        <w:t>ях, законах,</w:t>
      </w:r>
      <w:r>
        <w:rPr>
          <w:spacing w:val="1"/>
        </w:rPr>
        <w:t xml:space="preserve"> </w:t>
      </w:r>
      <w:r>
        <w:t>теориях, включая механику, молекулярную физику, электродинамику,</w:t>
      </w:r>
      <w:r>
        <w:rPr>
          <w:spacing w:val="60"/>
        </w:rPr>
        <w:t xml:space="preserve"> </w:t>
      </w:r>
      <w:r>
        <w:t>квантовую физику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 астрофизики;</w:t>
      </w:r>
    </w:p>
    <w:p w:rsidR="00447DBA" w:rsidRDefault="004103A0">
      <w:pPr>
        <w:pStyle w:val="a3"/>
        <w:ind w:right="111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физических явлений в природе и для принятия практических решений в повседневной</w:t>
      </w:r>
      <w:r>
        <w:rPr>
          <w:spacing w:val="1"/>
        </w:rPr>
        <w:t xml:space="preserve"> </w:t>
      </w:r>
      <w:r>
        <w:t>жизни;</w:t>
      </w:r>
    </w:p>
    <w:p w:rsidR="00447DBA" w:rsidRDefault="004103A0">
      <w:pPr>
        <w:pStyle w:val="a3"/>
        <w:ind w:right="107"/>
      </w:pP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6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подразумевающих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447DBA" w:rsidRDefault="004103A0">
      <w:pPr>
        <w:pStyle w:val="a3"/>
        <w:ind w:right="115"/>
      </w:pPr>
      <w:r>
        <w:t>Понимание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принципов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447DBA" w:rsidRDefault="004103A0">
      <w:pPr>
        <w:pStyle w:val="a3"/>
        <w:spacing w:before="1"/>
        <w:ind w:right="112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результата;</w:t>
      </w:r>
    </w:p>
    <w:p w:rsidR="00447DBA" w:rsidRDefault="004103A0">
      <w:pPr>
        <w:pStyle w:val="a3"/>
        <w:ind w:right="109"/>
      </w:pPr>
      <w:r>
        <w:t>Создание условий для развития умений проектно-исследовательской, творческой</w:t>
      </w:r>
      <w:r>
        <w:rPr>
          <w:spacing w:val="1"/>
        </w:rPr>
        <w:t xml:space="preserve"> </w:t>
      </w:r>
      <w:r>
        <w:t>деятельности.</w:t>
      </w:r>
    </w:p>
    <w:p w:rsidR="00447DBA" w:rsidRDefault="004103A0">
      <w:pPr>
        <w:pStyle w:val="1"/>
        <w:spacing w:before="5"/>
        <w:ind w:left="2253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447DBA" w:rsidRDefault="004103A0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</w:t>
      </w:r>
      <w:r>
        <w:t>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27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предмет</w:t>
      </w:r>
      <w:r>
        <w:rPr>
          <w:spacing w:val="33"/>
        </w:rPr>
        <w:t xml:space="preserve"> </w:t>
      </w:r>
      <w:r>
        <w:t>«Физика»</w:t>
      </w:r>
      <w:r>
        <w:rPr>
          <w:spacing w:val="20"/>
        </w:rPr>
        <w:t xml:space="preserve"> </w:t>
      </w:r>
      <w:r>
        <w:t>входит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предметную</w:t>
      </w:r>
      <w:r>
        <w:rPr>
          <w:spacing w:val="28"/>
        </w:rPr>
        <w:t xml:space="preserve"> </w:t>
      </w:r>
      <w:r>
        <w:t>область</w:t>
      </w:r>
    </w:p>
    <w:p w:rsidR="00447DBA" w:rsidRDefault="004103A0">
      <w:pPr>
        <w:pStyle w:val="a3"/>
        <w:ind w:right="104" w:firstLine="0"/>
      </w:pPr>
      <w:r>
        <w:t>«Естественно-научные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 xml:space="preserve">предмета ведется </w:t>
      </w:r>
      <w:r w:rsidR="00153558">
        <w:t>в 10А и в 11А на базовом уровне, в 10 Б – на углубленном.</w:t>
      </w:r>
      <w:r>
        <w:t xml:space="preserve"> Количество часов, отводимое на изучение учебного</w:t>
      </w:r>
      <w:r>
        <w:rPr>
          <w:spacing w:val="1"/>
        </w:rPr>
        <w:t xml:space="preserve"> </w:t>
      </w:r>
      <w:r w:rsidR="000C6765">
        <w:t xml:space="preserve">предмета «Физика» в 10 </w:t>
      </w:r>
      <w:r w:rsidR="00153558">
        <w:t xml:space="preserve">А классе отводится 2 часа в неделю, </w:t>
      </w:r>
      <w:r>
        <w:t>в 10</w:t>
      </w:r>
      <w:r w:rsidR="00153558">
        <w:t>Б классе – 5 часов</w:t>
      </w:r>
      <w:r>
        <w:t xml:space="preserve"> в</w:t>
      </w:r>
      <w:r>
        <w:rPr>
          <w:spacing w:val="1"/>
        </w:rPr>
        <w:t xml:space="preserve"> </w:t>
      </w:r>
      <w:r w:rsidR="00153558">
        <w:t>неделю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 –</w:t>
      </w:r>
      <w:r>
        <w:rPr>
          <w:spacing w:val="2"/>
        </w:rPr>
        <w:t xml:space="preserve"> </w:t>
      </w:r>
      <w:r>
        <w:t>68 часов</w:t>
      </w:r>
      <w:r>
        <w:rPr>
          <w:spacing w:val="1"/>
        </w:rPr>
        <w:t xml:space="preserve"> </w:t>
      </w: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47DBA" w:rsidRDefault="00447DBA">
      <w:pPr>
        <w:sectPr w:rsidR="00447DBA">
          <w:pgSz w:w="11910" w:h="16840"/>
          <w:pgMar w:top="1040" w:right="740" w:bottom="280" w:left="1600" w:header="720" w:footer="720" w:gutter="0"/>
          <w:cols w:space="720"/>
        </w:sectPr>
      </w:pPr>
    </w:p>
    <w:p w:rsidR="00447DBA" w:rsidRDefault="004103A0">
      <w:pPr>
        <w:pStyle w:val="1"/>
        <w:spacing w:before="71"/>
        <w:ind w:left="1066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447DBA" w:rsidRDefault="004103A0">
      <w:pPr>
        <w:pStyle w:val="a3"/>
        <w:ind w:right="114" w:firstLine="5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развития обучающихся средствами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</w:t>
      </w:r>
      <w:r>
        <w:t>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структурирование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 разделам</w:t>
      </w:r>
      <w:r>
        <w:rPr>
          <w:spacing w:val="-1"/>
        </w:rPr>
        <w:t xml:space="preserve"> </w:t>
      </w:r>
      <w:r>
        <w:t>и темам</w:t>
      </w:r>
      <w:r>
        <w:rPr>
          <w:spacing w:val="-2"/>
        </w:rPr>
        <w:t xml:space="preserve"> </w:t>
      </w:r>
      <w:r>
        <w:t>курса.</w:t>
      </w:r>
    </w:p>
    <w:p w:rsidR="00447DBA" w:rsidRDefault="004103A0">
      <w:pPr>
        <w:pStyle w:val="a3"/>
        <w:ind w:right="110" w:firstLine="566"/>
      </w:pPr>
      <w:r>
        <w:t>Место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 и мировоззренческим значением, воспитательным потенциалом, вкладом</w:t>
      </w:r>
      <w:r>
        <w:rPr>
          <w:spacing w:val="1"/>
        </w:rPr>
        <w:t xml:space="preserve"> </w:t>
      </w:r>
      <w:r>
        <w:t>в становление личности человека. История представляет собирательную картину жизни</w:t>
      </w:r>
      <w:r>
        <w:rPr>
          <w:spacing w:val="1"/>
        </w:rPr>
        <w:t xml:space="preserve"> </w:t>
      </w:r>
      <w:r>
        <w:t>людей во 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 xml:space="preserve">среде от уровня </w:t>
      </w:r>
      <w:r>
        <w:t>семьи до уровня своей страны и мира в целом. История дает возможность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будущего.</w:t>
      </w:r>
    </w:p>
    <w:p w:rsidR="00447DBA" w:rsidRDefault="004103A0">
      <w:pPr>
        <w:pStyle w:val="a3"/>
        <w:ind w:right="107" w:firstLine="566"/>
      </w:pPr>
      <w:r>
        <w:t>Целью школьного исторического образования является формирование и развитие</w:t>
      </w:r>
      <w:r>
        <w:rPr>
          <w:spacing w:val="1"/>
        </w:rPr>
        <w:t xml:space="preserve"> </w:t>
      </w:r>
      <w:r>
        <w:t>личности школьника, способног</w:t>
      </w:r>
      <w:r>
        <w:t>о к самоидентификации и определению своих ценностных</w:t>
      </w:r>
      <w:r>
        <w:rPr>
          <w:spacing w:val="-57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понимание места и роли современной России в мире, важности вклада каждого ее народа,</w:t>
      </w:r>
      <w:r>
        <w:rPr>
          <w:spacing w:val="1"/>
        </w:rPr>
        <w:t xml:space="preserve"> </w:t>
      </w:r>
      <w:r>
        <w:t>его культуры в общую историю страны и мировую историю, формир</w:t>
      </w:r>
      <w:r>
        <w:t>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 прошлому</w:t>
      </w:r>
      <w:r>
        <w:rPr>
          <w:spacing w:val="-9"/>
        </w:rPr>
        <w:t xml:space="preserve"> </w:t>
      </w:r>
      <w:r>
        <w:t>и настоящему</w:t>
      </w:r>
      <w:r>
        <w:rPr>
          <w:spacing w:val="-5"/>
        </w:rPr>
        <w:t xml:space="preserve"> </w:t>
      </w:r>
      <w:r>
        <w:t>Отечества.</w:t>
      </w:r>
    </w:p>
    <w:p w:rsidR="00447DBA" w:rsidRDefault="004103A0">
      <w:pPr>
        <w:pStyle w:val="1"/>
        <w:spacing w:before="4"/>
        <w:ind w:left="2205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447DBA" w:rsidRDefault="004103A0">
      <w:pPr>
        <w:pStyle w:val="a3"/>
        <w:ind w:right="1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6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учебный</w:t>
      </w:r>
      <w:r>
        <w:rPr>
          <w:spacing w:val="17"/>
        </w:rPr>
        <w:t xml:space="preserve"> </w:t>
      </w:r>
      <w:r>
        <w:t>предмет</w:t>
      </w:r>
      <w:r>
        <w:rPr>
          <w:spacing w:val="22"/>
        </w:rPr>
        <w:t xml:space="preserve"> </w:t>
      </w:r>
      <w:r>
        <w:t>«История»</w:t>
      </w:r>
      <w:r>
        <w:rPr>
          <w:spacing w:val="10"/>
        </w:rPr>
        <w:t xml:space="preserve"> </w:t>
      </w:r>
      <w:r>
        <w:t>входит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предметную</w:t>
      </w:r>
      <w:r>
        <w:rPr>
          <w:spacing w:val="20"/>
        </w:rPr>
        <w:t xml:space="preserve"> </w:t>
      </w:r>
      <w:r>
        <w:t>область</w:t>
      </w:r>
    </w:p>
    <w:p w:rsidR="00447DBA" w:rsidRDefault="004103A0">
      <w:pPr>
        <w:pStyle w:val="a3"/>
        <w:ind w:right="107" w:firstLine="0"/>
      </w:pPr>
      <w:r>
        <w:t>«Общественно-научные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 ведется на базовом уровне. Количество часов, отводимое на изучение учебного</w:t>
      </w:r>
      <w:r>
        <w:rPr>
          <w:spacing w:val="1"/>
        </w:rPr>
        <w:t xml:space="preserve"> </w:t>
      </w:r>
      <w:r>
        <w:t xml:space="preserve">предмета «История» в 10-11 классе, составляет 136 часов: в 10 классе – </w:t>
      </w:r>
      <w:r>
        <w:t>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 –</w:t>
      </w:r>
      <w:r>
        <w:rPr>
          <w:spacing w:val="2"/>
        </w:rPr>
        <w:t xml:space="preserve"> </w:t>
      </w:r>
      <w:r>
        <w:t>68 часов</w:t>
      </w:r>
      <w:r>
        <w:rPr>
          <w:spacing w:val="1"/>
        </w:rPr>
        <w:t xml:space="preserve"> </w:t>
      </w:r>
      <w:r>
        <w:t>(2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447DBA" w:rsidRDefault="00447DBA">
      <w:pPr>
        <w:pStyle w:val="a3"/>
        <w:ind w:left="0" w:firstLine="0"/>
        <w:jc w:val="left"/>
        <w:rPr>
          <w:sz w:val="26"/>
        </w:rPr>
      </w:pPr>
    </w:p>
    <w:p w:rsidR="00447DBA" w:rsidRDefault="004103A0">
      <w:pPr>
        <w:pStyle w:val="1"/>
        <w:spacing w:before="155" w:line="240" w:lineRule="auto"/>
        <w:ind w:right="345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 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</w:p>
    <w:p w:rsidR="00447DBA" w:rsidRDefault="004103A0">
      <w:pPr>
        <w:spacing w:line="274" w:lineRule="exact"/>
        <w:ind w:left="4080" w:right="4084"/>
        <w:jc w:val="center"/>
        <w:rPr>
          <w:b/>
          <w:sz w:val="24"/>
        </w:rPr>
      </w:pPr>
      <w:proofErr w:type="gramStart"/>
      <w:r>
        <w:rPr>
          <w:b/>
          <w:sz w:val="24"/>
        </w:rPr>
        <w:t>образования</w:t>
      </w:r>
      <w:proofErr w:type="gramEnd"/>
    </w:p>
    <w:p w:rsidR="00447DBA" w:rsidRDefault="004103A0">
      <w:pPr>
        <w:pStyle w:val="a3"/>
        <w:ind w:right="104" w:firstLine="566"/>
      </w:pPr>
      <w:r>
        <w:t>Обществознание играет ведущую роль в выполнении образовательной организацией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самовыраже</w:t>
      </w:r>
      <w:r>
        <w:t>нию,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на</w:t>
      </w:r>
      <w:r>
        <w:rPr>
          <w:spacing w:val="-1"/>
        </w:rPr>
        <w:t xml:space="preserve"> </w:t>
      </w:r>
      <w:r>
        <w:t>благо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общества.</w:t>
      </w:r>
    </w:p>
    <w:p w:rsidR="00447DBA" w:rsidRDefault="004103A0">
      <w:pPr>
        <w:pStyle w:val="a3"/>
        <w:ind w:right="108" w:firstLine="566"/>
      </w:pPr>
      <w:r>
        <w:t>Изучение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 его развития в современных условиях, об основах конституционного строя</w:t>
      </w:r>
      <w:r>
        <w:rPr>
          <w:spacing w:val="1"/>
        </w:rPr>
        <w:t xml:space="preserve"> </w:t>
      </w:r>
      <w:r>
        <w:t>нашей страны, правах и обязанностях человека и гражданина, способствует 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ценностям.</w:t>
      </w:r>
    </w:p>
    <w:p w:rsidR="00447DBA" w:rsidRDefault="004103A0">
      <w:pPr>
        <w:pStyle w:val="a3"/>
        <w:ind w:right="113" w:firstLine="566"/>
      </w:pPr>
      <w:r>
        <w:t>Целями обществоведческого образования на уровне среднего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447DBA" w:rsidRDefault="004103A0">
      <w:pPr>
        <w:pStyle w:val="a3"/>
        <w:ind w:right="107" w:firstLine="566"/>
      </w:pPr>
      <w:proofErr w:type="gramStart"/>
      <w:r>
        <w:t>воспитание</w:t>
      </w:r>
      <w:proofErr w:type="gramEnd"/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основанной на идеях патриотизма, гордости за достижения страны в различных областях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закрепленным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4">
        <w:r>
          <w:rPr>
            <w:color w:val="3B5F86"/>
            <w:u w:val="single" w:color="3B5F86"/>
          </w:rPr>
          <w:t>Конституции</w:t>
        </w:r>
        <w:r>
          <w:rPr>
            <w:color w:val="3B5F86"/>
            <w:spacing w:val="1"/>
          </w:rPr>
          <w:t xml:space="preserve"> </w:t>
        </w:r>
      </w:hyperlink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447DBA" w:rsidRDefault="004103A0">
      <w:pPr>
        <w:pStyle w:val="a3"/>
        <w:ind w:right="108" w:firstLine="566"/>
      </w:pPr>
      <w:proofErr w:type="gramStart"/>
      <w:r>
        <w:t>развитие</w:t>
      </w:r>
      <w:proofErr w:type="gramEnd"/>
      <w:r>
        <w:t xml:space="preserve"> личности в период ранней юности, становление ее духовно-нр</w:t>
      </w:r>
      <w:r>
        <w:t>авственных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мотивации к предстоящему самоопределению в различных областях жизни: семейной,</w:t>
      </w:r>
      <w:r>
        <w:rPr>
          <w:spacing w:val="1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профессиональной;</w:t>
      </w:r>
    </w:p>
    <w:p w:rsidR="00447DBA" w:rsidRDefault="00447DBA">
      <w:pPr>
        <w:sectPr w:rsidR="00447DBA">
          <w:pgSz w:w="11910" w:h="16840"/>
          <w:pgMar w:top="1040" w:right="740" w:bottom="280" w:left="1600" w:header="720" w:footer="720" w:gutter="0"/>
          <w:cols w:space="720"/>
        </w:sectPr>
      </w:pPr>
    </w:p>
    <w:p w:rsidR="00447DBA" w:rsidRDefault="004103A0">
      <w:pPr>
        <w:pStyle w:val="a3"/>
        <w:spacing w:before="66"/>
        <w:ind w:right="112" w:firstLine="566"/>
      </w:pPr>
      <w:proofErr w:type="gramStart"/>
      <w:r>
        <w:lastRenderedPageBreak/>
        <w:t>развитие</w:t>
      </w:r>
      <w:proofErr w:type="gramEnd"/>
      <w:r>
        <w:t xml:space="preserve"> способности обучающихся к личному самоопределению, самореализации,</w:t>
      </w:r>
      <w:r>
        <w:rPr>
          <w:spacing w:val="1"/>
        </w:rPr>
        <w:t xml:space="preserve"> </w:t>
      </w:r>
      <w:r>
        <w:t>самоконтролю;</w:t>
      </w:r>
    </w:p>
    <w:p w:rsidR="00447DBA" w:rsidRDefault="004103A0">
      <w:pPr>
        <w:pStyle w:val="a3"/>
        <w:ind w:right="114" w:firstLine="566"/>
      </w:pPr>
      <w:proofErr w:type="gramStart"/>
      <w:r>
        <w:t>развитие</w:t>
      </w:r>
      <w:proofErr w:type="gramEnd"/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дисциплин;</w:t>
      </w:r>
    </w:p>
    <w:p w:rsidR="00447DBA" w:rsidRDefault="004103A0">
      <w:pPr>
        <w:pStyle w:val="a3"/>
        <w:spacing w:before="1"/>
        <w:ind w:right="110" w:firstLine="566"/>
      </w:pPr>
      <w:proofErr w:type="gramStart"/>
      <w:r>
        <w:t>освоение</w:t>
      </w:r>
      <w:proofErr w:type="gramEnd"/>
      <w:r>
        <w:t xml:space="preserve"> системы знаний об обществе и человеке, формирование целостной картины</w:t>
      </w:r>
      <w:r>
        <w:rPr>
          <w:spacing w:val="-57"/>
        </w:rPr>
        <w:t xml:space="preserve"> </w:t>
      </w:r>
      <w:r>
        <w:t>общества,</w:t>
      </w:r>
      <w:r>
        <w:t xml:space="preserve"> адекватной современному уровню научных знаний и позволяющей реализовать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стандарте среднего</w:t>
      </w:r>
      <w:r>
        <w:rPr>
          <w:spacing w:val="-1"/>
        </w:rPr>
        <w:t xml:space="preserve"> </w:t>
      </w:r>
      <w:r>
        <w:t>об</w:t>
      </w:r>
      <w:r>
        <w:t>щего</w:t>
      </w:r>
      <w:r>
        <w:rPr>
          <w:spacing w:val="-1"/>
        </w:rPr>
        <w:t xml:space="preserve"> </w:t>
      </w:r>
      <w:r>
        <w:t>образования;</w:t>
      </w:r>
    </w:p>
    <w:p w:rsidR="00447DBA" w:rsidRDefault="004103A0">
      <w:pPr>
        <w:pStyle w:val="a3"/>
        <w:ind w:right="103" w:firstLine="566"/>
      </w:pPr>
      <w:proofErr w:type="gramStart"/>
      <w:r>
        <w:t>овладение</w:t>
      </w:r>
      <w:proofErr w:type="gramEnd"/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 социальную информацию из различных источников, преобразовывать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447DBA" w:rsidRDefault="004103A0">
      <w:pPr>
        <w:pStyle w:val="a3"/>
        <w:ind w:right="105" w:firstLine="566"/>
      </w:pPr>
      <w:proofErr w:type="gramStart"/>
      <w:r>
        <w:t>совершенствование</w:t>
      </w:r>
      <w:proofErr w:type="gramEnd"/>
      <w:r>
        <w:t xml:space="preserve"> опыта обучающихся в применении полученных знаний (включая</w:t>
      </w:r>
      <w:r>
        <w:rPr>
          <w:spacing w:val="-5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волонтерскую,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вероисповеданий, в противодействии коррупции, в семейно-бытовой сфере, а также 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по</w:t>
      </w:r>
      <w:r>
        <w:t>ступков.</w:t>
      </w:r>
    </w:p>
    <w:p w:rsidR="00447DBA" w:rsidRDefault="004103A0">
      <w:pPr>
        <w:pStyle w:val="1"/>
        <w:spacing w:before="5"/>
        <w:ind w:left="1758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«Обществознание»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447DBA" w:rsidRDefault="004103A0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 общего образования учебный предмет «Обществознание» входит 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 xml:space="preserve">Изучение предмета ведется </w:t>
      </w:r>
      <w:r w:rsidR="00153558">
        <w:t>в 10 Б классе на базовом уровне, в 10А и 11А – на углубленном.</w:t>
      </w:r>
      <w:r>
        <w:t xml:space="preserve"> Количество часов, отводимое на изучение</w:t>
      </w:r>
      <w:r>
        <w:rPr>
          <w:spacing w:val="1"/>
        </w:rPr>
        <w:t xml:space="preserve"> </w:t>
      </w:r>
      <w:r>
        <w:t xml:space="preserve">учебного </w:t>
      </w:r>
      <w:r w:rsidR="00153558">
        <w:t xml:space="preserve">предмета «Обществознание» в 10 А классе отводится 4 часа в неделю, </w:t>
      </w:r>
      <w:r>
        <w:t xml:space="preserve">в 10 </w:t>
      </w:r>
      <w:r w:rsidR="00153558">
        <w:t xml:space="preserve">Б </w:t>
      </w:r>
      <w:r>
        <w:t>классе –</w:t>
      </w:r>
      <w:r>
        <w:rPr>
          <w:spacing w:val="1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11 кла</w:t>
      </w:r>
      <w:r>
        <w:t>ссе</w:t>
      </w:r>
      <w:r>
        <w:rPr>
          <w:spacing w:val="-1"/>
        </w:rPr>
        <w:t xml:space="preserve"> </w:t>
      </w:r>
      <w:r w:rsidR="00153558">
        <w:t>– 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53558">
        <w:t>неделю</w:t>
      </w:r>
      <w:r>
        <w:t>.</w:t>
      </w:r>
    </w:p>
    <w:p w:rsidR="00447DBA" w:rsidRDefault="00447DBA">
      <w:pPr>
        <w:pStyle w:val="a3"/>
        <w:spacing w:before="3"/>
        <w:ind w:left="0" w:firstLine="0"/>
        <w:jc w:val="left"/>
      </w:pPr>
    </w:p>
    <w:p w:rsidR="00447DBA" w:rsidRDefault="004103A0">
      <w:pPr>
        <w:pStyle w:val="1"/>
        <w:ind w:left="94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 среднего общего</w:t>
      </w:r>
      <w:r>
        <w:rPr>
          <w:spacing w:val="-2"/>
        </w:rPr>
        <w:t xml:space="preserve"> </w:t>
      </w:r>
      <w:r>
        <w:t>образования</w:t>
      </w:r>
    </w:p>
    <w:p w:rsidR="00447DBA" w:rsidRDefault="004103A0">
      <w:pPr>
        <w:pStyle w:val="a3"/>
        <w:ind w:right="102" w:firstLine="566"/>
      </w:pPr>
      <w:r>
        <w:t>География - это один из учебных предметов, способных успешно выполнить задачу</w:t>
      </w:r>
      <w:r>
        <w:rPr>
          <w:spacing w:val="1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наук.</w:t>
      </w:r>
    </w:p>
    <w:p w:rsidR="00447DBA" w:rsidRDefault="004103A0">
      <w:pPr>
        <w:pStyle w:val="a3"/>
        <w:ind w:right="108" w:firstLine="566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положено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многополярного мира, глобализации мирового развития, фокусирования на формировании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6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определяющим</w:t>
      </w:r>
      <w:r>
        <w:t>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proofErr w:type="spellStart"/>
      <w:r>
        <w:t>интегративность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междисциплинарность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практикоориентированность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экологизация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гуманизация</w:t>
      </w:r>
      <w:proofErr w:type="spellEnd"/>
      <w:r>
        <w:rPr>
          <w:spacing w:val="1"/>
        </w:rPr>
        <w:t xml:space="preserve"> </w:t>
      </w:r>
      <w:r>
        <w:t>географии,</w:t>
      </w:r>
      <w:r>
        <w:rPr>
          <w:spacing w:val="10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позволило</w:t>
      </w:r>
      <w:r>
        <w:rPr>
          <w:spacing w:val="10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четко</w:t>
      </w:r>
      <w:r>
        <w:rPr>
          <w:spacing w:val="10"/>
        </w:rPr>
        <w:t xml:space="preserve"> </w:t>
      </w:r>
      <w:r>
        <w:t>представить</w:t>
      </w:r>
      <w:r>
        <w:rPr>
          <w:spacing w:val="11"/>
        </w:rPr>
        <w:t xml:space="preserve"> </w:t>
      </w:r>
      <w:r>
        <w:t>географические</w:t>
      </w:r>
      <w:r>
        <w:rPr>
          <w:spacing w:val="10"/>
        </w:rPr>
        <w:t xml:space="preserve"> </w:t>
      </w:r>
      <w:r>
        <w:t>реалии</w:t>
      </w:r>
      <w:r>
        <w:rPr>
          <w:spacing w:val="11"/>
        </w:rPr>
        <w:t xml:space="preserve"> </w:t>
      </w:r>
      <w:r>
        <w:t>происходящих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-3"/>
        </w:rPr>
        <w:t xml:space="preserve"> </w:t>
      </w:r>
      <w:r>
        <w:t>социально-экономических,</w:t>
      </w:r>
      <w:r>
        <w:rPr>
          <w:spacing w:val="-2"/>
        </w:rPr>
        <w:t xml:space="preserve"> </w:t>
      </w:r>
      <w:proofErr w:type="spellStart"/>
      <w:r>
        <w:t>геоэкологических</w:t>
      </w:r>
      <w:proofErr w:type="spellEnd"/>
      <w:r>
        <w:t xml:space="preserve"> событий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процессов.</w:t>
      </w:r>
    </w:p>
    <w:p w:rsidR="00447DBA" w:rsidRDefault="004103A0">
      <w:pPr>
        <w:pStyle w:val="a3"/>
        <w:ind w:left="668" w:firstLine="0"/>
      </w:pPr>
      <w:r>
        <w:t>Изучение</w:t>
      </w:r>
      <w:r>
        <w:rPr>
          <w:spacing w:val="-5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447DBA" w:rsidRDefault="004103A0">
      <w:pPr>
        <w:pStyle w:val="a3"/>
        <w:ind w:right="112" w:firstLine="566"/>
      </w:pPr>
      <w:proofErr w:type="gramStart"/>
      <w:r>
        <w:t>воспитание</w:t>
      </w:r>
      <w:proofErr w:type="gramEnd"/>
      <w:r>
        <w:t xml:space="preserve"> чувства патриотизма, взаимопонимания с другими народами, уважения</w:t>
      </w:r>
      <w:r>
        <w:rPr>
          <w:spacing w:val="1"/>
        </w:rPr>
        <w:t xml:space="preserve"> </w:t>
      </w:r>
      <w:r>
        <w:t>культуры разных стран и регионов мира, ценностных ориентаций личности посредством</w:t>
      </w:r>
      <w:r>
        <w:rPr>
          <w:spacing w:val="1"/>
        </w:rPr>
        <w:t xml:space="preserve"> </w:t>
      </w:r>
      <w:r>
        <w:t>ознакомления с важнейшими проблемами современности, с ролью России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мирового сообщества;</w:t>
      </w:r>
    </w:p>
    <w:p w:rsidR="00447DBA" w:rsidRDefault="004103A0">
      <w:pPr>
        <w:pStyle w:val="a3"/>
        <w:ind w:right="112" w:firstLine="566"/>
        <w:jc w:val="right"/>
      </w:pPr>
      <w:proofErr w:type="gramStart"/>
      <w:r>
        <w:t>воспитание</w:t>
      </w:r>
      <w:proofErr w:type="gramEnd"/>
      <w:r>
        <w:rPr>
          <w:spacing w:val="21"/>
        </w:rPr>
        <w:t xml:space="preserve"> </w:t>
      </w:r>
      <w:r>
        <w:t>экологической</w:t>
      </w:r>
      <w:r>
        <w:rPr>
          <w:spacing w:val="20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приобретения</w:t>
      </w:r>
      <w:r>
        <w:rPr>
          <w:spacing w:val="20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природы,</w:t>
      </w:r>
      <w:r>
        <w:rPr>
          <w:spacing w:val="46"/>
        </w:rPr>
        <w:t xml:space="preserve"> </w:t>
      </w:r>
      <w:r>
        <w:t>населения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хозяйства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глобальном,</w:t>
      </w:r>
      <w:r>
        <w:rPr>
          <w:spacing w:val="47"/>
        </w:rPr>
        <w:t xml:space="preserve"> </w:t>
      </w:r>
      <w:r>
        <w:t>региональном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локальном</w:t>
      </w:r>
      <w:r>
        <w:rPr>
          <w:spacing w:val="49"/>
        </w:rPr>
        <w:t xml:space="preserve"> </w:t>
      </w:r>
      <w:r>
        <w:t>уровнях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формирование ценностного отношения к проблемам взаимодействия человека и общества;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системы</w:t>
      </w:r>
      <w:r>
        <w:rPr>
          <w:spacing w:val="52"/>
        </w:rPr>
        <w:t xml:space="preserve"> </w:t>
      </w:r>
      <w:r>
        <w:t>географических</w:t>
      </w:r>
      <w:r>
        <w:rPr>
          <w:spacing w:val="55"/>
        </w:rPr>
        <w:t xml:space="preserve"> </w:t>
      </w:r>
      <w:r>
        <w:t>знаний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компонента</w:t>
      </w:r>
      <w:r>
        <w:rPr>
          <w:spacing w:val="49"/>
        </w:rPr>
        <w:t xml:space="preserve"> </w:t>
      </w:r>
      <w:r>
        <w:t>научной</w:t>
      </w:r>
      <w:r>
        <w:rPr>
          <w:spacing w:val="53"/>
        </w:rPr>
        <w:t xml:space="preserve"> </w:t>
      </w:r>
      <w:r>
        <w:t>картины</w:t>
      </w:r>
    </w:p>
    <w:p w:rsidR="00447DBA" w:rsidRDefault="004103A0">
      <w:pPr>
        <w:pStyle w:val="a3"/>
        <w:ind w:firstLine="0"/>
      </w:pPr>
      <w:proofErr w:type="gramStart"/>
      <w:r>
        <w:t>мира</w:t>
      </w:r>
      <w:proofErr w:type="gramEnd"/>
      <w:r>
        <w:t>,</w:t>
      </w:r>
      <w:r>
        <w:rPr>
          <w:spacing w:val="-4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культуры;</w:t>
      </w:r>
    </w:p>
    <w:p w:rsidR="00447DBA" w:rsidRDefault="004103A0">
      <w:pPr>
        <w:pStyle w:val="a3"/>
        <w:ind w:right="106" w:firstLine="566"/>
      </w:pPr>
      <w:proofErr w:type="gramStart"/>
      <w:r>
        <w:t>развитие</w:t>
      </w:r>
      <w:proofErr w:type="gram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действительности;</w:t>
      </w:r>
    </w:p>
    <w:p w:rsidR="00447DBA" w:rsidRDefault="00447DBA">
      <w:pPr>
        <w:sectPr w:rsidR="00447DBA">
          <w:pgSz w:w="11910" w:h="16840"/>
          <w:pgMar w:top="1040" w:right="740" w:bottom="280" w:left="1600" w:header="720" w:footer="720" w:gutter="0"/>
          <w:cols w:space="720"/>
        </w:sectPr>
      </w:pPr>
    </w:p>
    <w:p w:rsidR="00447DBA" w:rsidRDefault="004103A0">
      <w:pPr>
        <w:pStyle w:val="a3"/>
        <w:spacing w:before="66"/>
        <w:ind w:right="110" w:firstLine="566"/>
      </w:pPr>
      <w:proofErr w:type="gramStart"/>
      <w:r>
        <w:lastRenderedPageBreak/>
        <w:t>приобретение</w:t>
      </w:r>
      <w:proofErr w:type="gram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развития.</w:t>
      </w:r>
    </w:p>
    <w:p w:rsidR="00447DBA" w:rsidRDefault="004103A0">
      <w:pPr>
        <w:pStyle w:val="1"/>
        <w:spacing w:before="5"/>
        <w:ind w:left="2085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«География»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447DBA" w:rsidRDefault="004103A0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Изучение предмета ведется на базовом уровне</w:t>
      </w:r>
      <w:r w:rsidR="00153558">
        <w:t xml:space="preserve"> в 10 Б и !!А классах, в 10А- на углубленном</w:t>
      </w:r>
      <w:r>
        <w:t>. Количество часов, отводимое на изучение</w:t>
      </w:r>
      <w:r>
        <w:rPr>
          <w:spacing w:val="1"/>
        </w:rPr>
        <w:t xml:space="preserve"> </w:t>
      </w:r>
      <w:r>
        <w:t>учебног</w:t>
      </w:r>
      <w:r>
        <w:t>о предмета «География» в 10</w:t>
      </w:r>
      <w:r w:rsidR="00153558">
        <w:t>А составляет 3 часа в неделю</w:t>
      </w:r>
      <w:r>
        <w:t>: в 10</w:t>
      </w:r>
      <w:r w:rsidR="00153558">
        <w:t xml:space="preserve">Б классе –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53558">
        <w:t>неделю</w:t>
      </w:r>
      <w:r>
        <w:t>, в</w:t>
      </w:r>
      <w:r>
        <w:rPr>
          <w:spacing w:val="-2"/>
        </w:rPr>
        <w:t xml:space="preserve"> </w:t>
      </w:r>
      <w:r>
        <w:t>11 классе</w:t>
      </w:r>
      <w:r>
        <w:rPr>
          <w:spacing w:val="-1"/>
        </w:rPr>
        <w:t xml:space="preserve"> </w:t>
      </w:r>
      <w:r w:rsidR="00153558">
        <w:t>– 68</w:t>
      </w:r>
      <w:r>
        <w:rPr>
          <w:spacing w:val="2"/>
        </w:rPr>
        <w:t xml:space="preserve"> </w:t>
      </w:r>
      <w:r w:rsidR="00153558">
        <w:t>часов (2</w:t>
      </w:r>
      <w:r>
        <w:rPr>
          <w:spacing w:val="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447DBA" w:rsidRDefault="00447DBA">
      <w:pPr>
        <w:pStyle w:val="a3"/>
        <w:spacing w:before="3"/>
        <w:ind w:left="0" w:firstLine="0"/>
        <w:jc w:val="left"/>
      </w:pPr>
    </w:p>
    <w:p w:rsidR="00447DBA" w:rsidRDefault="004103A0">
      <w:pPr>
        <w:pStyle w:val="1"/>
        <w:spacing w:line="240" w:lineRule="auto"/>
        <w:ind w:right="348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 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</w:p>
    <w:p w:rsidR="00447DBA" w:rsidRDefault="004103A0">
      <w:pPr>
        <w:spacing w:line="274" w:lineRule="exact"/>
        <w:ind w:left="4080" w:right="4084"/>
        <w:jc w:val="center"/>
        <w:rPr>
          <w:b/>
          <w:sz w:val="24"/>
        </w:rPr>
      </w:pPr>
      <w:proofErr w:type="gramStart"/>
      <w:r>
        <w:rPr>
          <w:b/>
          <w:sz w:val="24"/>
        </w:rPr>
        <w:t>образования</w:t>
      </w:r>
      <w:proofErr w:type="gramEnd"/>
    </w:p>
    <w:p w:rsidR="00447DBA" w:rsidRDefault="004103A0">
      <w:pPr>
        <w:pStyle w:val="a3"/>
        <w:ind w:right="114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программой основного общего образования и предусматривает завершение полного курса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физической культуры.</w:t>
      </w:r>
    </w:p>
    <w:p w:rsidR="00447DBA" w:rsidRDefault="004103A0">
      <w:pPr>
        <w:pStyle w:val="a3"/>
        <w:ind w:right="108"/>
      </w:pPr>
      <w:r>
        <w:t>Общей целью общего образования по физической культуре является формирование</w:t>
      </w:r>
      <w:r>
        <w:rPr>
          <w:spacing w:val="-57"/>
        </w:rPr>
        <w:t xml:space="preserve"> </w:t>
      </w:r>
      <w:r>
        <w:t>разносторонней, физически развитой личности, способной активно использовать ценности</w:t>
      </w:r>
      <w:r>
        <w:rPr>
          <w:spacing w:val="-57"/>
        </w:rPr>
        <w:t xml:space="preserve"> </w:t>
      </w:r>
      <w:r>
        <w:t>физической культуры для укрепления и длительного сохранения собственного здоровья,</w:t>
      </w:r>
      <w:r>
        <w:rPr>
          <w:spacing w:val="1"/>
        </w:rPr>
        <w:t xml:space="preserve"> </w:t>
      </w:r>
      <w:r>
        <w:t>оптимизации трудовой деятельности и организации активного отдыха. В программе по</w:t>
      </w:r>
      <w:r>
        <w:rPr>
          <w:spacing w:val="1"/>
        </w:rPr>
        <w:t xml:space="preserve"> </w:t>
      </w:r>
      <w:r>
        <w:t>физиче</w:t>
      </w:r>
      <w:r>
        <w:t>ской культуре для 10–11 классов данная цель конкретизируется и связывается с</w:t>
      </w:r>
      <w:r>
        <w:rPr>
          <w:spacing w:val="1"/>
        </w:rPr>
        <w:t xml:space="preserve"> </w:t>
      </w:r>
      <w:r>
        <w:t>формированием потребности учащихся в здоровом образе жизни, дальнейшем накоплении</w:t>
      </w:r>
      <w:r>
        <w:rPr>
          <w:spacing w:val="-5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особенностями предстоящей учебной и трудовой деятельности. Данная цель реализуется в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трём</w:t>
      </w:r>
      <w:r>
        <w:rPr>
          <w:spacing w:val="-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направлениям.</w:t>
      </w:r>
    </w:p>
    <w:p w:rsidR="00447DBA" w:rsidRDefault="004103A0">
      <w:pPr>
        <w:pStyle w:val="a3"/>
        <w:ind w:right="109"/>
      </w:pPr>
      <w:r>
        <w:t>Развивающая направленность определяется векторо</w:t>
      </w:r>
      <w:r>
        <w:t>м развития физических 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повышением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надёжности,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Предполагаемым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направленности становится достижение обучающимися оптимального уровня 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«Готов</w:t>
      </w:r>
      <w:r>
        <w:rPr>
          <w:spacing w:val="-1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обороне».</w:t>
      </w:r>
    </w:p>
    <w:p w:rsidR="00447DBA" w:rsidRDefault="004103A0">
      <w:pPr>
        <w:pStyle w:val="a3"/>
        <w:ind w:right="105"/>
      </w:pPr>
      <w:r>
        <w:t>Обучающая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планирования самостоятельных занятий оздоровительной, спортивно – </w:t>
      </w:r>
      <w:proofErr w:type="spellStart"/>
      <w:r>
        <w:t>достиженческой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 xml:space="preserve"> – ориентированной физической культурой, обогащением двигательного опыта</w:t>
      </w:r>
      <w:r>
        <w:rPr>
          <w:spacing w:val="1"/>
        </w:rPr>
        <w:t xml:space="preserve"> </w:t>
      </w:r>
      <w:r>
        <w:t>за счёт индивидуализации содержания физических упражнений разной функциональной</w:t>
      </w:r>
      <w:r>
        <w:rPr>
          <w:spacing w:val="1"/>
        </w:rPr>
        <w:t xml:space="preserve"> </w:t>
      </w:r>
      <w:r>
        <w:t>направленно</w:t>
      </w:r>
      <w:r>
        <w:t>сти,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спорта. Результатом этого направления предстают умения в планировании содержания</w:t>
      </w:r>
      <w:r>
        <w:rPr>
          <w:spacing w:val="1"/>
        </w:rPr>
        <w:t xml:space="preserve"> </w:t>
      </w:r>
      <w:r>
        <w:t>активного отдыха и досуга в структурной организации здорового образа жизни, навыки 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самостоятел</w:t>
      </w:r>
      <w:r>
        <w:t>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подготовленность.</w:t>
      </w:r>
    </w:p>
    <w:p w:rsidR="00447DBA" w:rsidRDefault="004103A0">
      <w:pPr>
        <w:pStyle w:val="a3"/>
        <w:ind w:right="106"/>
      </w:pPr>
      <w:r>
        <w:t>Воспитывающая направленность программы заключается в содействии активной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нау</w:t>
      </w:r>
      <w:r>
        <w:t>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современного человека, воспитании социально значимых и личностных качеств. В числе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совместной</w:t>
      </w:r>
      <w:r>
        <w:rPr>
          <w:spacing w:val="60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</w:t>
      </w:r>
      <w:r>
        <w:t>нию</w:t>
      </w:r>
      <w:r>
        <w:rPr>
          <w:spacing w:val="-2"/>
        </w:rPr>
        <w:t xml:space="preserve"> </w:t>
      </w:r>
      <w:r>
        <w:t>здоровья.</w:t>
      </w:r>
    </w:p>
    <w:p w:rsidR="00447DBA" w:rsidRDefault="004103A0">
      <w:pPr>
        <w:pStyle w:val="a3"/>
        <w:ind w:right="112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планируемых</w:t>
      </w:r>
      <w:r>
        <w:rPr>
          <w:spacing w:val="39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среднего</w:t>
      </w:r>
      <w:r>
        <w:rPr>
          <w:spacing w:val="37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воспитание</w:t>
      </w:r>
    </w:p>
    <w:p w:rsidR="00447DBA" w:rsidRDefault="00447DBA">
      <w:pPr>
        <w:sectPr w:rsidR="00447DBA">
          <w:pgSz w:w="11910" w:h="16840"/>
          <w:pgMar w:top="1040" w:right="740" w:bottom="280" w:left="1600" w:header="720" w:footer="720" w:gutter="0"/>
          <w:cols w:space="720"/>
        </w:sectPr>
      </w:pPr>
    </w:p>
    <w:p w:rsidR="00447DBA" w:rsidRDefault="004103A0">
      <w:pPr>
        <w:pStyle w:val="a3"/>
        <w:spacing w:before="66"/>
        <w:ind w:right="107" w:firstLine="0"/>
      </w:pPr>
      <w:proofErr w:type="gramStart"/>
      <w:r>
        <w:lastRenderedPageBreak/>
        <w:t>целостной</w:t>
      </w:r>
      <w:proofErr w:type="gramEnd"/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системно-структурной организации учебного содержания, которое представляется</w:t>
      </w:r>
      <w:r>
        <w:rPr>
          <w:spacing w:val="1"/>
        </w:rPr>
        <w:t xml:space="preserve"> </w:t>
      </w:r>
      <w:r>
        <w:t>двигательной деятельностью с её базовыми компонентами: информационным (знания о</w:t>
      </w:r>
      <w:r>
        <w:rPr>
          <w:spacing w:val="1"/>
        </w:rPr>
        <w:t xml:space="preserve"> </w:t>
      </w:r>
      <w:r>
        <w:t>ф</w:t>
      </w:r>
      <w:r>
        <w:t>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мотивационно-процессуальным</w:t>
      </w:r>
      <w:r>
        <w:rPr>
          <w:spacing w:val="-3"/>
        </w:rPr>
        <w:t xml:space="preserve"> </w:t>
      </w:r>
      <w:r>
        <w:t>(физическое</w:t>
      </w:r>
      <w:r>
        <w:rPr>
          <w:spacing w:val="-2"/>
        </w:rPr>
        <w:t xml:space="preserve"> </w:t>
      </w:r>
      <w:r>
        <w:t>совершенствование).</w:t>
      </w:r>
    </w:p>
    <w:p w:rsidR="00447DBA" w:rsidRDefault="004103A0">
      <w:pPr>
        <w:pStyle w:val="1"/>
        <w:spacing w:before="5"/>
        <w:ind w:left="1477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447DBA" w:rsidRDefault="004103A0" w:rsidP="00943D15">
      <w:pPr>
        <w:pStyle w:val="a3"/>
        <w:ind w:right="10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 область «Физическая культура, основы безопасности жизнедеятельности» 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Количество часов, отводимое на изучение учебного предмета «Физическая культура» в</w:t>
      </w:r>
      <w:r>
        <w:rPr>
          <w:spacing w:val="1"/>
        </w:rPr>
        <w:t xml:space="preserve"> </w:t>
      </w:r>
      <w:r>
        <w:t>10-11</w:t>
      </w:r>
      <w:r>
        <w:rPr>
          <w:spacing w:val="20"/>
        </w:rPr>
        <w:t xml:space="preserve"> </w:t>
      </w:r>
      <w:r w:rsidR="00153558">
        <w:t>классе: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10</w:t>
      </w:r>
      <w:r>
        <w:rPr>
          <w:spacing w:val="21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 w:rsidR="00153558">
        <w:t>68</w:t>
      </w:r>
      <w:r>
        <w:rPr>
          <w:spacing w:val="20"/>
        </w:rPr>
        <w:t xml:space="preserve"> </w:t>
      </w:r>
      <w:r w:rsidR="00153558">
        <w:t>часов</w:t>
      </w:r>
      <w:r>
        <w:rPr>
          <w:spacing w:val="20"/>
        </w:rPr>
        <w:t xml:space="preserve"> </w:t>
      </w:r>
      <w:r w:rsidR="00943D15">
        <w:t>(2</w:t>
      </w:r>
      <w:r>
        <w:rPr>
          <w:spacing w:val="23"/>
        </w:rPr>
        <w:t xml:space="preserve"> </w:t>
      </w:r>
      <w:r>
        <w:t>час</w:t>
      </w:r>
      <w:r w:rsidR="00943D15">
        <w:t>а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неделю),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11</w:t>
      </w:r>
      <w:r>
        <w:rPr>
          <w:spacing w:val="22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 w:rsidR="00943D15">
        <w:t>2</w:t>
      </w:r>
      <w:r>
        <w:t xml:space="preserve"> час</w:t>
      </w:r>
      <w:r w:rsidR="00943D15">
        <w:t>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943D15">
        <w:t>неделю</w:t>
      </w:r>
      <w:r>
        <w:t>.</w:t>
      </w:r>
    </w:p>
    <w:p w:rsidR="00447DBA" w:rsidRDefault="00447DBA">
      <w:pPr>
        <w:pStyle w:val="a3"/>
        <w:ind w:left="0" w:firstLine="0"/>
        <w:jc w:val="left"/>
        <w:rPr>
          <w:sz w:val="26"/>
        </w:rPr>
      </w:pPr>
    </w:p>
    <w:p w:rsidR="00447DBA" w:rsidRDefault="004103A0">
      <w:pPr>
        <w:pStyle w:val="1"/>
        <w:spacing w:before="156" w:line="240" w:lineRule="auto"/>
        <w:ind w:left="3177" w:right="161" w:hanging="2315"/>
      </w:pPr>
      <w:r>
        <w:t>Аннотация к рабочей программе по основа</w:t>
      </w:r>
      <w:r w:rsidR="00943D15">
        <w:t xml:space="preserve">м безопасности и защиты Родины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447DBA" w:rsidRDefault="004103A0">
      <w:pPr>
        <w:pStyle w:val="a3"/>
        <w:ind w:right="110" w:firstLine="566"/>
      </w:pPr>
      <w:r>
        <w:t>Изучение ОБЖ направлено на достижение базового уровня культуры 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 обоснованные решение в экстремальных условиях, грамотно вести себя при</w:t>
      </w:r>
      <w:r>
        <w:rPr>
          <w:spacing w:val="1"/>
        </w:rPr>
        <w:t xml:space="preserve"> </w:t>
      </w:r>
      <w:r>
        <w:t>возникновении чрезвычайных ситуаций. Такой подход содействует воспитанию 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</w:t>
      </w:r>
      <w:r>
        <w:t>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447DBA" w:rsidRDefault="004103A0">
      <w:pPr>
        <w:pStyle w:val="a3"/>
        <w:ind w:right="111" w:firstLine="566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 w:rsidR="00943D15"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 соответствии с современными потребностями личности, 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что предполагает:</w:t>
      </w:r>
    </w:p>
    <w:p w:rsidR="00447DBA" w:rsidRDefault="004103A0">
      <w:pPr>
        <w:pStyle w:val="a3"/>
        <w:ind w:right="104" w:firstLine="566"/>
      </w:pPr>
      <w:proofErr w:type="gramStart"/>
      <w:r>
        <w:t>способность</w:t>
      </w:r>
      <w:proofErr w:type="gramEnd"/>
      <w:r>
        <w:t xml:space="preserve"> применять принципы и правила безопасного поведения в повседневной</w:t>
      </w:r>
      <w:r>
        <w:rPr>
          <w:spacing w:val="1"/>
        </w:rPr>
        <w:t xml:space="preserve"> </w:t>
      </w:r>
      <w:r>
        <w:t>жизни на основе понимания необходимости ведения здо</w:t>
      </w:r>
      <w:r>
        <w:t>рового образа жизни, причин и</w:t>
      </w:r>
      <w:r>
        <w:rPr>
          <w:spacing w:val="1"/>
        </w:rPr>
        <w:t xml:space="preserve"> </w:t>
      </w:r>
      <w:r>
        <w:t>механизмов возникновения и</w:t>
      </w:r>
      <w:r>
        <w:rPr>
          <w:spacing w:val="1"/>
        </w:rPr>
        <w:t xml:space="preserve"> </w:t>
      </w:r>
      <w:r>
        <w:t>развития 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57"/>
        </w:rPr>
        <w:t xml:space="preserve"> </w:t>
      </w:r>
      <w:r>
        <w:t>чрезвычайных ситуаций;</w:t>
      </w:r>
    </w:p>
    <w:p w:rsidR="00447DBA" w:rsidRDefault="004103A0">
      <w:pPr>
        <w:pStyle w:val="a3"/>
        <w:ind w:right="106" w:firstLine="566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активной жизненной позиции, осознанное понимание значимости</w:t>
      </w:r>
      <w:r>
        <w:rPr>
          <w:spacing w:val="-57"/>
        </w:rPr>
        <w:t xml:space="preserve"> </w:t>
      </w:r>
      <w:r>
        <w:t>личного и группового безопасного поведения в интересах благополучия и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личности, общества</w:t>
      </w:r>
      <w:r>
        <w:rPr>
          <w:spacing w:val="-2"/>
        </w:rPr>
        <w:t xml:space="preserve"> </w:t>
      </w:r>
      <w:r>
        <w:t>и государства;</w:t>
      </w:r>
    </w:p>
    <w:p w:rsidR="00447DBA" w:rsidRDefault="004103A0">
      <w:pPr>
        <w:pStyle w:val="a3"/>
        <w:ind w:right="114" w:firstLine="566"/>
      </w:pPr>
      <w:proofErr w:type="gramStart"/>
      <w:r>
        <w:t>знание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</w:t>
      </w:r>
      <w:r>
        <w:t>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 национальной безопасности и защиты населения от опасных и чрезвычайных</w:t>
      </w:r>
      <w:r>
        <w:rPr>
          <w:spacing w:val="-5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мирного</w:t>
      </w:r>
      <w:r>
        <w:rPr>
          <w:spacing w:val="-3"/>
        </w:rPr>
        <w:t xml:space="preserve"> </w:t>
      </w:r>
      <w:r>
        <w:t>и военного времени.</w:t>
      </w:r>
    </w:p>
    <w:p w:rsidR="00447DBA" w:rsidRDefault="004103A0">
      <w:pPr>
        <w:pStyle w:val="1"/>
        <w:spacing w:before="1" w:line="240" w:lineRule="auto"/>
        <w:ind w:left="1232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 w:rsidR="001D3DB9">
        <w:t>и защиты Родины</w:t>
      </w:r>
      <w:r>
        <w:t>»</w:t>
      </w:r>
      <w:r>
        <w:rPr>
          <w:spacing w:val="-1"/>
        </w:rPr>
        <w:t xml:space="preserve"> </w:t>
      </w:r>
      <w:r>
        <w:t>в</w:t>
      </w:r>
    </w:p>
    <w:p w:rsidR="00447DBA" w:rsidRDefault="004103A0">
      <w:pPr>
        <w:spacing w:line="274" w:lineRule="exact"/>
        <w:ind w:left="3978"/>
        <w:jc w:val="both"/>
        <w:rPr>
          <w:b/>
          <w:sz w:val="24"/>
        </w:rPr>
      </w:pPr>
      <w:proofErr w:type="gramStart"/>
      <w:r>
        <w:rPr>
          <w:b/>
          <w:sz w:val="24"/>
        </w:rPr>
        <w:t>учебном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</w:p>
    <w:p w:rsidR="00447DBA" w:rsidRDefault="004103A0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</w:t>
      </w:r>
      <w:r>
        <w:t>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 w:rsidR="001D3DB9">
        <w:t>и защиты Родины</w:t>
      </w:r>
      <w:r>
        <w:t>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 ведется на базовом уровне. Количество часов, отводимое на изучение учебного</w:t>
      </w:r>
      <w:r>
        <w:rPr>
          <w:spacing w:val="1"/>
        </w:rPr>
        <w:t xml:space="preserve"> </w:t>
      </w:r>
      <w:r>
        <w:t>предмета «Основы безопасности жизнедеятельности» в 10-11 классе, составляет 68 часов: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классе</w:t>
      </w:r>
      <w:r>
        <w:rPr>
          <w:spacing w:val="-1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-1"/>
        </w:rPr>
        <w:t xml:space="preserve"> </w:t>
      </w:r>
      <w:r>
        <w:t>– 34 часа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447DBA" w:rsidRDefault="00447DBA">
      <w:pPr>
        <w:pStyle w:val="a3"/>
        <w:spacing w:before="5"/>
        <w:ind w:left="0" w:firstLine="0"/>
        <w:jc w:val="left"/>
        <w:rPr>
          <w:sz w:val="23"/>
        </w:rPr>
      </w:pPr>
    </w:p>
    <w:sectPr w:rsidR="00447DBA" w:rsidSect="004103A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7DBA"/>
    <w:rsid w:val="000C6765"/>
    <w:rsid w:val="00153558"/>
    <w:rsid w:val="001D3DB9"/>
    <w:rsid w:val="004103A0"/>
    <w:rsid w:val="00447DBA"/>
    <w:rsid w:val="0094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11327-A1AD-41C6-8613-AC541EAD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4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047" w:right="3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konstitutsi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6932</Words>
  <Characters>39517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3</cp:revision>
  <dcterms:created xsi:type="dcterms:W3CDTF">2024-10-14T05:39:00Z</dcterms:created>
  <dcterms:modified xsi:type="dcterms:W3CDTF">2024-10-14T06:14:00Z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2024-10-14T00:00:00Z</vt:filetime>
  </property>
</Properties>
</file>